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A21F" w14:textId="597B024C" w:rsidR="004A3B37" w:rsidRPr="00D1611C" w:rsidRDefault="004A3B37" w:rsidP="004A3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bookmarkStart w:id="0" w:name="_Hlk117202956"/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KHUNG MA TRẬN ĐỀ KIỂM TRA GIỮA KÌ I MÔN TOÁN - LỚP 8</w:t>
      </w:r>
    </w:p>
    <w:bookmarkEnd w:id="0"/>
    <w:p w14:paraId="71F8060D" w14:textId="77777777" w:rsidR="00BE64DF" w:rsidRPr="00D1611C" w:rsidRDefault="00BE64DF" w:rsidP="00BE6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355"/>
        <w:gridCol w:w="2089"/>
        <w:gridCol w:w="8"/>
        <w:gridCol w:w="1285"/>
        <w:gridCol w:w="1164"/>
        <w:gridCol w:w="1184"/>
        <w:gridCol w:w="1228"/>
        <w:gridCol w:w="1133"/>
      </w:tblGrid>
      <w:tr w:rsidR="00D1611C" w:rsidRPr="00D1611C" w14:paraId="58495B62" w14:textId="77777777" w:rsidTr="00186415">
        <w:trPr>
          <w:trHeight w:val="361"/>
          <w:jc w:val="center"/>
        </w:trPr>
        <w:tc>
          <w:tcPr>
            <w:tcW w:w="238" w:type="pct"/>
            <w:vMerge w:val="restart"/>
            <w:vAlign w:val="center"/>
          </w:tcPr>
          <w:p w14:paraId="60B9C92A" w14:textId="4843E21D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bookmarkStart w:id="1" w:name="_Hlk101884321"/>
            <w:r w:rsidRPr="00D161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 w:type="page"/>
            </w:r>
            <w:bookmarkEnd w:id="1"/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683" w:type="pct"/>
            <w:vMerge w:val="restart"/>
            <w:vAlign w:val="center"/>
          </w:tcPr>
          <w:p w14:paraId="52673962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Chương/Chủ đề</w:t>
            </w:r>
          </w:p>
        </w:tc>
        <w:tc>
          <w:tcPr>
            <w:tcW w:w="1053" w:type="pct"/>
            <w:vMerge w:val="restart"/>
            <w:vAlign w:val="center"/>
          </w:tcPr>
          <w:p w14:paraId="5D11385F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Nội dung/đơn vị kiến thức</w:t>
            </w:r>
          </w:p>
        </w:tc>
        <w:tc>
          <w:tcPr>
            <w:tcW w:w="2455" w:type="pct"/>
            <w:gridSpan w:val="5"/>
            <w:vAlign w:val="center"/>
          </w:tcPr>
          <w:p w14:paraId="78AC7132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Mức độ đánh giá</w:t>
            </w:r>
          </w:p>
        </w:tc>
        <w:tc>
          <w:tcPr>
            <w:tcW w:w="571" w:type="pct"/>
            <w:vMerge w:val="restart"/>
            <w:vAlign w:val="center"/>
          </w:tcPr>
          <w:p w14:paraId="0A7F7F75" w14:textId="77777777" w:rsidR="00186415" w:rsidRPr="00D1611C" w:rsidRDefault="00186415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en-AU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Tổng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en-AU"/>
              </w:rPr>
              <w:t xml:space="preserve"> % điểm</w:t>
            </w:r>
          </w:p>
        </w:tc>
      </w:tr>
      <w:tr w:rsidR="00D1611C" w:rsidRPr="00D1611C" w14:paraId="5529666A" w14:textId="77777777" w:rsidTr="00186415">
        <w:trPr>
          <w:trHeight w:val="960"/>
          <w:jc w:val="center"/>
        </w:trPr>
        <w:tc>
          <w:tcPr>
            <w:tcW w:w="238" w:type="pct"/>
            <w:vMerge/>
            <w:vAlign w:val="center"/>
          </w:tcPr>
          <w:p w14:paraId="11439B11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14:paraId="69A09432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053" w:type="pct"/>
            <w:vMerge/>
          </w:tcPr>
          <w:p w14:paraId="506224C5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02974E7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Nhận biết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176ABDE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Thông hiểu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0AC3758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9D400AF" w14:textId="77777777" w:rsidR="00186415" w:rsidRPr="00D1611C" w:rsidRDefault="00186415" w:rsidP="00186415">
            <w:pPr>
              <w:spacing w:after="120" w:line="360" w:lineRule="auto"/>
              <w:ind w:left="-159" w:right="-10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Vận dụng cao</w:t>
            </w:r>
          </w:p>
        </w:tc>
        <w:tc>
          <w:tcPr>
            <w:tcW w:w="571" w:type="pct"/>
            <w:vMerge/>
          </w:tcPr>
          <w:p w14:paraId="352B31FC" w14:textId="77777777" w:rsidR="00186415" w:rsidRPr="00D1611C" w:rsidRDefault="00186415" w:rsidP="0084569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AA6785A" w14:textId="77777777" w:rsidTr="00186415">
        <w:trPr>
          <w:trHeight w:val="553"/>
          <w:jc w:val="center"/>
        </w:trPr>
        <w:tc>
          <w:tcPr>
            <w:tcW w:w="238" w:type="pct"/>
            <w:vMerge w:val="restart"/>
          </w:tcPr>
          <w:p w14:paraId="304AD07E" w14:textId="77777777" w:rsidR="00123259" w:rsidRPr="00D1611C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683" w:type="pct"/>
            <w:vMerge w:val="restart"/>
            <w:vAlign w:val="center"/>
          </w:tcPr>
          <w:p w14:paraId="412D3F66" w14:textId="77777777" w:rsidR="00123259" w:rsidRPr="00D1611C" w:rsidRDefault="00123259" w:rsidP="00186415">
            <w:pPr>
              <w:spacing w:after="120" w:line="276" w:lineRule="auto"/>
              <w:ind w:right="163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da-DK"/>
              </w:rPr>
              <w:t>Phép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nhân và phép chia các đa thức</w:t>
            </w:r>
          </w:p>
          <w:p w14:paraId="7FE60CC9" w14:textId="473678CD" w:rsidR="00123259" w:rsidRPr="00D1611C" w:rsidRDefault="00123259" w:rsidP="008456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da-DK"/>
              </w:rPr>
            </w:pPr>
          </w:p>
        </w:tc>
        <w:tc>
          <w:tcPr>
            <w:tcW w:w="1053" w:type="pct"/>
            <w:vAlign w:val="center"/>
          </w:tcPr>
          <w:p w14:paraId="378567F7" w14:textId="12630268" w:rsidR="00123259" w:rsidRPr="00D1611C" w:rsidRDefault="00123259" w:rsidP="0084569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da-DK"/>
              </w:rPr>
              <w:t>Nhân</w:t>
            </w:r>
            <w:r w:rsidR="00EF4EA1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da-DK"/>
              </w:rPr>
              <w:t>đơn thức, đa thức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. Tính giá trị biểu thức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13F24CC5" w14:textId="77777777" w:rsidR="00123259" w:rsidRPr="00D1611C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da-DK"/>
              </w:rPr>
            </w:pPr>
          </w:p>
        </w:tc>
        <w:tc>
          <w:tcPr>
            <w:tcW w:w="587" w:type="pct"/>
            <w:shd w:val="clear" w:color="auto" w:fill="auto"/>
          </w:tcPr>
          <w:p w14:paraId="5177D378" w14:textId="11C6351F" w:rsidR="00123259" w:rsidRPr="00D1611C" w:rsidRDefault="00532CFD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7CF87B61" w14:textId="44F972CD" w:rsidR="00123259" w:rsidRPr="00D1611C" w:rsidRDefault="00FF05AE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.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ab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63A241CE" w14:textId="713144A2" w:rsidR="00123259" w:rsidRPr="00D1611C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71D6C726" w14:textId="7CFFC300" w:rsidR="00123259" w:rsidRPr="00D1611C" w:rsidRDefault="00123259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57A30326" w14:textId="53D45E84" w:rsidR="00123259" w:rsidRPr="00D1611C" w:rsidRDefault="00123259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73C269B3" w14:textId="77777777" w:rsidR="00186415" w:rsidRPr="00D1611C" w:rsidRDefault="00186415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8F57091" w14:textId="60B2FCDF" w:rsidR="00123259" w:rsidRPr="00306821" w:rsidRDefault="00306821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</w:p>
          <w:p w14:paraId="23BCBCDF" w14:textId="2A49692B" w:rsidR="00186415" w:rsidRPr="00D1611C" w:rsidRDefault="00306821" w:rsidP="0084569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D1611C" w:rsidRPr="00D1611C" w14:paraId="1487706A" w14:textId="77777777" w:rsidTr="00186415">
        <w:trPr>
          <w:trHeight w:val="144"/>
          <w:jc w:val="center"/>
        </w:trPr>
        <w:tc>
          <w:tcPr>
            <w:tcW w:w="238" w:type="pct"/>
            <w:vMerge/>
          </w:tcPr>
          <w:p w14:paraId="7F63D727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14:paraId="3441F7CB" w14:textId="77777777" w:rsidR="00123259" w:rsidRPr="00D1611C" w:rsidRDefault="00123259" w:rsidP="00B81030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2D3207F1" w14:textId="77777777" w:rsidR="00123259" w:rsidRPr="00D1611C" w:rsidRDefault="00123259" w:rsidP="00B81030">
            <w:pPr>
              <w:spacing w:line="276" w:lineRule="auto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 xml:space="preserve">Hằng đẳng thức đáng nhớ. </w:t>
            </w:r>
          </w:p>
          <w:p w14:paraId="61CBEDB4" w14:textId="5F8FDD84" w:rsidR="00123259" w:rsidRPr="00D1611C" w:rsidRDefault="00123259" w:rsidP="00B81030">
            <w:pPr>
              <w:spacing w:line="276" w:lineRule="auto"/>
              <w:rPr>
                <w:rFonts w:ascii="Times New Roman" w:eastAsia="TimesNewRomanPS-BoldMT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Tìm x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676AECC1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2DD91779" w14:textId="782EBA8D" w:rsidR="00306821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563D01E" w14:textId="18B28C51" w:rsidR="00123259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,5đ)</w:t>
            </w:r>
          </w:p>
          <w:p w14:paraId="6EF0CB72" w14:textId="57EB352C" w:rsidR="00532CFD" w:rsidRPr="00D1611C" w:rsidRDefault="00532CFD" w:rsidP="00532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auto"/>
          </w:tcPr>
          <w:p w14:paraId="657658D2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083A4EC7" w14:textId="60BC6C89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6B9D01F" w14:textId="720C6F92" w:rsidR="00123259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619" w:type="pct"/>
            <w:shd w:val="clear" w:color="auto" w:fill="auto"/>
          </w:tcPr>
          <w:p w14:paraId="153ACA7E" w14:textId="77777777" w:rsidR="0073190E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0B7703C4" w14:textId="77777777" w:rsidR="0073190E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5</w:t>
            </w:r>
          </w:p>
          <w:p w14:paraId="41720AE8" w14:textId="6FD82E52" w:rsidR="00123259" w:rsidRPr="00D1611C" w:rsidRDefault="0073190E" w:rsidP="0073190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71" w:type="pct"/>
            <w:vAlign w:val="center"/>
          </w:tcPr>
          <w:p w14:paraId="7D1B86C4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162086A1" w14:textId="7D00786B" w:rsidR="00123259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</w:t>
            </w:r>
            <w:r w:rsidR="0073190E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</w:p>
          <w:p w14:paraId="4F19315C" w14:textId="3B8C9269" w:rsidR="00186415" w:rsidRPr="00D1611C" w:rsidRDefault="0073190E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25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</w:tr>
      <w:tr w:rsidR="00D1611C" w:rsidRPr="00D1611C" w14:paraId="461044FF" w14:textId="77777777" w:rsidTr="00186415">
        <w:trPr>
          <w:trHeight w:val="1341"/>
          <w:jc w:val="center"/>
        </w:trPr>
        <w:tc>
          <w:tcPr>
            <w:tcW w:w="238" w:type="pct"/>
            <w:vMerge/>
          </w:tcPr>
          <w:p w14:paraId="2AF04BC1" w14:textId="2CBAFBC5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83" w:type="pct"/>
            <w:vMerge/>
            <w:vAlign w:val="center"/>
          </w:tcPr>
          <w:p w14:paraId="5F96FC42" w14:textId="73676D1B" w:rsidR="00123259" w:rsidRPr="00D1611C" w:rsidRDefault="00123259" w:rsidP="00B8103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14:paraId="3E586551" w14:textId="65328E74" w:rsidR="00123259" w:rsidRPr="00D1611C" w:rsidRDefault="00123259" w:rsidP="00B81030">
            <w:pPr>
              <w:suppressAutoHyphens/>
              <w:spacing w:before="120" w:after="120" w:line="312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Phân tích đa thức thành nhân tử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DFFC8FC" w14:textId="21F835BD" w:rsidR="00FF05AE" w:rsidRPr="00D1611C" w:rsidRDefault="00532CFD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8CE54AC" w14:textId="42FB4945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ab</w:t>
            </w:r>
          </w:p>
          <w:p w14:paraId="60339922" w14:textId="36661EDB" w:rsidR="00123259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.25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87" w:type="pct"/>
            <w:shd w:val="clear" w:color="auto" w:fill="auto"/>
          </w:tcPr>
          <w:p w14:paraId="1E9538CB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5DB08F46" w14:textId="6D7F4AE0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b,c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36869CD9" w14:textId="468A8E0B" w:rsidR="00123259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653BEF18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475069BF" w14:textId="77777777" w:rsidR="00123259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04E39A35" w14:textId="78252DAF" w:rsidR="00123259" w:rsidRPr="00D1611C" w:rsidRDefault="00123259" w:rsidP="0012325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403C8990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7F454A6" w14:textId="4F8F1C46" w:rsidR="00123259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  <w:r w:rsidR="00123259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,0</w:t>
            </w:r>
          </w:p>
          <w:p w14:paraId="2A9F8DD1" w14:textId="1A75C7F9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20%</w:t>
            </w:r>
          </w:p>
        </w:tc>
      </w:tr>
      <w:tr w:rsidR="00D1611C" w:rsidRPr="00D1611C" w14:paraId="1EEAE938" w14:textId="77777777" w:rsidTr="00186415">
        <w:trPr>
          <w:trHeight w:val="327"/>
          <w:jc w:val="center"/>
        </w:trPr>
        <w:tc>
          <w:tcPr>
            <w:tcW w:w="238" w:type="pct"/>
          </w:tcPr>
          <w:p w14:paraId="7766ED8B" w14:textId="3CECB280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 w14:paraId="42B3E6F4" w14:textId="77777777" w:rsidR="00B81030" w:rsidRPr="00D1611C" w:rsidRDefault="00B81030" w:rsidP="00B8103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Tứ giác</w:t>
            </w:r>
          </w:p>
          <w:p w14:paraId="0AB0096B" w14:textId="77777777" w:rsidR="00B81030" w:rsidRPr="00D1611C" w:rsidRDefault="00B81030" w:rsidP="00B81030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(16 tiết)</w:t>
            </w:r>
          </w:p>
        </w:tc>
        <w:tc>
          <w:tcPr>
            <w:tcW w:w="1053" w:type="pct"/>
            <w:vAlign w:val="center"/>
          </w:tcPr>
          <w:p w14:paraId="1E65FB21" w14:textId="77777777" w:rsidR="00B81030" w:rsidRPr="00D1611C" w:rsidRDefault="00B81030" w:rsidP="00B81030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Tính chất và dấu hiệu nhận biết các tứ giác đặc biệt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0A7A665E" w14:textId="0DDEC454" w:rsidR="00532CFD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61E8F60" w14:textId="6CAD50A4" w:rsidR="00306821" w:rsidRDefault="00306821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4.1 </w:t>
            </w:r>
          </w:p>
          <w:p w14:paraId="4FFB87E8" w14:textId="34F709E5" w:rsidR="00306821" w:rsidRPr="00306821" w:rsidRDefault="00306821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(1 đ)</w:t>
            </w:r>
          </w:p>
          <w:p w14:paraId="05A063BD" w14:textId="052AEC6C" w:rsidR="00B81030" w:rsidRPr="00D1611C" w:rsidRDefault="00FF05AE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4.2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(vẽ hình)</w:t>
            </w:r>
          </w:p>
          <w:p w14:paraId="02A78B11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(0,5đ)</w:t>
            </w:r>
          </w:p>
          <w:p w14:paraId="708ECBFC" w14:textId="4CC46AAA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51EEAA0" w14:textId="1960AB9B" w:rsidR="00FF05AE" w:rsidRPr="00D1611C" w:rsidRDefault="00FF05AE" w:rsidP="00FF05A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306821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87" w:type="pct"/>
            <w:shd w:val="clear" w:color="auto" w:fill="auto"/>
          </w:tcPr>
          <w:p w14:paraId="1C57F82C" w14:textId="57B7EB2D" w:rsidR="00306821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a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65DC4CC" w14:textId="75D88121" w:rsidR="00B81030" w:rsidRPr="00D1611C" w:rsidRDefault="00306821" w:rsidP="0030682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97" w:type="pct"/>
            <w:shd w:val="clear" w:color="auto" w:fill="auto"/>
          </w:tcPr>
          <w:p w14:paraId="765381C0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</w:tcPr>
          <w:p w14:paraId="075008BE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40B1E13B" w14:textId="4567CB6D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7CA59310" w14:textId="1D567E6A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571" w:type="pct"/>
            <w:vAlign w:val="center"/>
          </w:tcPr>
          <w:p w14:paraId="2D62AF10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3DEC8E0D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5910EC53" w14:textId="77777777" w:rsidR="00186415" w:rsidRPr="00D1611C" w:rsidRDefault="00186415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  <w:p w14:paraId="7707D7CD" w14:textId="021480BD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3F285BCF" w14:textId="11A2F62A" w:rsidR="00186415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40</w:t>
            </w:r>
            <w:r w:rsidR="00186415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  <w:p w14:paraId="02EED195" w14:textId="77777777" w:rsidR="00B81030" w:rsidRPr="00D1611C" w:rsidRDefault="00B81030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3FBAAAEF" w14:textId="77777777" w:rsidTr="00186415">
        <w:trPr>
          <w:trHeight w:val="144"/>
          <w:jc w:val="center"/>
        </w:trPr>
        <w:tc>
          <w:tcPr>
            <w:tcW w:w="1978" w:type="pct"/>
            <w:gridSpan w:val="4"/>
          </w:tcPr>
          <w:p w14:paraId="13415AC6" w14:textId="77777777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Tổng số câu</w:t>
            </w:r>
          </w:p>
          <w:p w14:paraId="4D4408A3" w14:textId="78A17C05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Số điểm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60C4396" w14:textId="00A2128D" w:rsidR="00B81030" w:rsidRPr="00D1611C" w:rsidRDefault="00532CFD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5F899A52" w14:textId="31EB6947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7E77B7" w14:textId="77777777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4</w:t>
            </w:r>
          </w:p>
          <w:p w14:paraId="3CF22AE9" w14:textId="5B86C3BC" w:rsidR="00B81030" w:rsidRPr="00D1611C" w:rsidRDefault="00411B59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02CC913" w14:textId="39D6ECB8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3164EE6F" w14:textId="74D9F520" w:rsidR="00B81030" w:rsidRPr="00D1611C" w:rsidRDefault="009368BF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="00532CFD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07E52AF" w14:textId="79DFD33C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081BDE3C" w14:textId="6819F871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</w:t>
            </w:r>
          </w:p>
        </w:tc>
        <w:tc>
          <w:tcPr>
            <w:tcW w:w="571" w:type="pct"/>
            <w:vAlign w:val="center"/>
          </w:tcPr>
          <w:p w14:paraId="39CF8956" w14:textId="1AED32C9" w:rsidR="00532CFD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12</w:t>
            </w:r>
          </w:p>
          <w:p w14:paraId="30296955" w14:textId="7AE4288E" w:rsidR="00B81030" w:rsidRPr="00D1611C" w:rsidRDefault="00532CFD" w:rsidP="00532CF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10đ</w:t>
            </w:r>
          </w:p>
        </w:tc>
      </w:tr>
      <w:tr w:rsidR="00D1611C" w:rsidRPr="00D1611C" w14:paraId="6118E417" w14:textId="77777777" w:rsidTr="00186415">
        <w:trPr>
          <w:trHeight w:val="144"/>
          <w:jc w:val="center"/>
        </w:trPr>
        <w:tc>
          <w:tcPr>
            <w:tcW w:w="1978" w:type="pct"/>
            <w:gridSpan w:val="4"/>
          </w:tcPr>
          <w:p w14:paraId="773C707B" w14:textId="77777777" w:rsidR="00B81030" w:rsidRPr="00D1611C" w:rsidRDefault="00B81030" w:rsidP="00B81030">
            <w:pPr>
              <w:spacing w:after="120"/>
              <w:ind w:firstLine="255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Tỉ lệ %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4B420D5" w14:textId="5DAA9993" w:rsidR="00B81030" w:rsidRPr="00D1611C" w:rsidRDefault="00411B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D5C78D9" w14:textId="6B91878C" w:rsidR="00B81030" w:rsidRPr="00D1611C" w:rsidRDefault="00411B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F950523" w14:textId="7FC912EE" w:rsidR="00B81030" w:rsidRPr="00D1611C" w:rsidRDefault="009368BF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15</w:t>
            </w:r>
            <w:r w:rsidR="00B81030"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%</w:t>
            </w:r>
          </w:p>
        </w:tc>
        <w:tc>
          <w:tcPr>
            <w:tcW w:w="619" w:type="pct"/>
            <w:shd w:val="clear" w:color="auto" w:fill="auto"/>
          </w:tcPr>
          <w:p w14:paraId="62F2BD32" w14:textId="640E951F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10%</w:t>
            </w:r>
          </w:p>
        </w:tc>
        <w:tc>
          <w:tcPr>
            <w:tcW w:w="571" w:type="pct"/>
            <w:vAlign w:val="center"/>
          </w:tcPr>
          <w:p w14:paraId="15510AD2" w14:textId="4FC7BF13" w:rsidR="00B81030" w:rsidRPr="00D1611C" w:rsidRDefault="00123259" w:rsidP="00B8103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100%</w:t>
            </w:r>
          </w:p>
        </w:tc>
      </w:tr>
    </w:tbl>
    <w:p w14:paraId="2B6A0E6A" w14:textId="77777777" w:rsidR="003655F7" w:rsidRPr="00D1611C" w:rsidRDefault="003655F7" w:rsidP="003655F7">
      <w:pPr>
        <w:spacing w:after="120"/>
        <w:ind w:hanging="109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sectPr w:rsidR="003655F7" w:rsidRPr="00D1611C" w:rsidSect="00186415">
          <w:pgSz w:w="11907" w:h="16840" w:code="9"/>
          <w:pgMar w:top="851" w:right="851" w:bottom="851" w:left="1134" w:header="720" w:footer="720" w:gutter="0"/>
          <w:cols w:space="720"/>
          <w:docGrid w:linePitch="360"/>
        </w:sectPr>
      </w:pPr>
    </w:p>
    <w:p w14:paraId="37B1449F" w14:textId="75E96086" w:rsidR="009D4614" w:rsidRPr="00D1611C" w:rsidRDefault="009D4614" w:rsidP="009D4614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t xml:space="preserve">BẢN ĐẶC TẢ MA TRẬN </w:t>
      </w:r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ĐỀ KIỂM TRA 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GIỮA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KÌ</w:t>
      </w:r>
      <w:r w:rsidR="000B1E69"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I</w:t>
      </w:r>
      <w:r w:rsidRPr="00D16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MÔN TOÁN – LỚP 8</w:t>
      </w:r>
    </w:p>
    <w:tbl>
      <w:tblPr>
        <w:tblStyle w:val="TableGrid"/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993"/>
        <w:gridCol w:w="1276"/>
        <w:gridCol w:w="2692"/>
        <w:gridCol w:w="903"/>
        <w:gridCol w:w="1149"/>
        <w:gridCol w:w="903"/>
        <w:gridCol w:w="905"/>
        <w:gridCol w:w="10"/>
      </w:tblGrid>
      <w:tr w:rsidR="00D1611C" w:rsidRPr="00D1611C" w14:paraId="153B7FD4" w14:textId="77777777" w:rsidTr="00186415">
        <w:trPr>
          <w:trHeight w:val="627"/>
          <w:jc w:val="center"/>
        </w:trPr>
        <w:tc>
          <w:tcPr>
            <w:tcW w:w="561" w:type="dxa"/>
            <w:vMerge w:val="restart"/>
            <w:vAlign w:val="center"/>
          </w:tcPr>
          <w:p w14:paraId="3E9E2195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TT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537B2FEA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Chủ đề</w:t>
            </w:r>
          </w:p>
        </w:tc>
        <w:tc>
          <w:tcPr>
            <w:tcW w:w="2692" w:type="dxa"/>
            <w:vMerge w:val="restart"/>
            <w:vAlign w:val="center"/>
          </w:tcPr>
          <w:p w14:paraId="37E9F53B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 xml:space="preserve">Mức độ đánh giá </w:t>
            </w:r>
          </w:p>
        </w:tc>
        <w:tc>
          <w:tcPr>
            <w:tcW w:w="3870" w:type="dxa"/>
            <w:gridSpan w:val="5"/>
          </w:tcPr>
          <w:p w14:paraId="2571AE61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Số câu hỏi theo mức độ nhận thức</w:t>
            </w:r>
          </w:p>
        </w:tc>
      </w:tr>
      <w:tr w:rsidR="00D1611C" w:rsidRPr="00D1611C" w14:paraId="29F93F81" w14:textId="77777777" w:rsidTr="00186415">
        <w:trPr>
          <w:gridAfter w:val="1"/>
          <w:wAfter w:w="10" w:type="dxa"/>
          <w:trHeight w:val="627"/>
          <w:jc w:val="center"/>
        </w:trPr>
        <w:tc>
          <w:tcPr>
            <w:tcW w:w="561" w:type="dxa"/>
            <w:vMerge/>
            <w:vAlign w:val="center"/>
          </w:tcPr>
          <w:p w14:paraId="26A3B186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70DE1C6C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14:paraId="13F544A9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14:paraId="4357D0C0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Nhận biết</w:t>
            </w:r>
          </w:p>
        </w:tc>
        <w:tc>
          <w:tcPr>
            <w:tcW w:w="1149" w:type="dxa"/>
            <w:vAlign w:val="center"/>
          </w:tcPr>
          <w:p w14:paraId="1AF028EC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Thông hiểu</w:t>
            </w:r>
          </w:p>
        </w:tc>
        <w:tc>
          <w:tcPr>
            <w:tcW w:w="903" w:type="dxa"/>
            <w:vAlign w:val="center"/>
          </w:tcPr>
          <w:p w14:paraId="0A5EB10A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Vận dụng</w:t>
            </w:r>
          </w:p>
        </w:tc>
        <w:tc>
          <w:tcPr>
            <w:tcW w:w="905" w:type="dxa"/>
            <w:vAlign w:val="center"/>
          </w:tcPr>
          <w:p w14:paraId="6DBA9529" w14:textId="77777777" w:rsidR="00186415" w:rsidRPr="00D1611C" w:rsidRDefault="00186415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Vận dụng cao</w:t>
            </w:r>
          </w:p>
        </w:tc>
      </w:tr>
      <w:tr w:rsidR="00D1611C" w:rsidRPr="00D1611C" w14:paraId="0CF0443C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 w:val="restart"/>
            <w:vAlign w:val="center"/>
          </w:tcPr>
          <w:p w14:paraId="5A060A35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01FF200B" w14:textId="77777777" w:rsidR="009D4614" w:rsidRPr="00D1611C" w:rsidRDefault="009D4614" w:rsidP="00A723B1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da-DK"/>
              </w:rPr>
              <w:t>Phép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nhân và phép chia các đa thức</w:t>
            </w:r>
          </w:p>
          <w:p w14:paraId="53EBC193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da-DK"/>
              </w:rPr>
              <w:t>( 16 tiết)</w:t>
            </w:r>
          </w:p>
          <w:p w14:paraId="34C284FF" w14:textId="3A3658DD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C54D3F" w14:textId="77777777" w:rsidR="009D4614" w:rsidRPr="00D1611C" w:rsidRDefault="009D4614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da-DK"/>
              </w:rPr>
              <w:t>Nhân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, chia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da-DK"/>
              </w:rPr>
              <w:t xml:space="preserve"> đơn thức, đa thức</w:t>
            </w:r>
            <w:r w:rsidRPr="00D1611C">
              <w:rPr>
                <w:rFonts w:ascii="Times New Roman" w:hAnsi="Times New Roman" w:cs="Times New Roman"/>
                <w:bCs/>
                <w:iCs/>
                <w:color w:val="000000" w:themeColor="text1"/>
                <w:kern w:val="18"/>
                <w:sz w:val="28"/>
                <w:szCs w:val="28"/>
                <w:lang w:val="vi-VN"/>
              </w:rPr>
              <w:t>. Tính giá trị biểu thức</w:t>
            </w:r>
          </w:p>
          <w:p w14:paraId="13ACDFD8" w14:textId="35D14A88" w:rsidR="009D4614" w:rsidRPr="00D1611C" w:rsidRDefault="009D4614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</w:tcPr>
          <w:p w14:paraId="663F3248" w14:textId="31863418" w:rsidR="009D4614" w:rsidRPr="00D1611C" w:rsidRDefault="009D4614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Thông hiểu: </w:t>
            </w:r>
          </w:p>
          <w:p w14:paraId="1FA8AD37" w14:textId="51B66C22" w:rsidR="0073190E" w:rsidRPr="00C94435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  <w:t>–</w:t>
            </w:r>
            <w:r w:rsidR="00C94435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Thực hiện được phép nhân đơn thức với đa thức và phép chia hết một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đa thức cho một đơn thức,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đơn thức cho một đơn thức.</w:t>
            </w:r>
          </w:p>
          <w:p w14:paraId="1E606601" w14:textId="2178DACF" w:rsidR="009D4614" w:rsidRPr="00D1611C" w:rsidRDefault="009D4614" w:rsidP="00A723B1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Tính được giá trị của đa thức khi biết giá trị của các biến.</w:t>
            </w:r>
          </w:p>
        </w:tc>
        <w:tc>
          <w:tcPr>
            <w:tcW w:w="903" w:type="dxa"/>
          </w:tcPr>
          <w:p w14:paraId="1A1602D9" w14:textId="77777777" w:rsidR="009D4614" w:rsidRPr="00D1611C" w:rsidRDefault="009D4614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5B27649A" w14:textId="77777777" w:rsidR="000B1E69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114B54F8" w14:textId="77777777" w:rsidR="000B1E69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2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.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ab </w:t>
            </w:r>
          </w:p>
          <w:p w14:paraId="5977FA19" w14:textId="01A0E026" w:rsidR="009D4614" w:rsidRPr="00D1611C" w:rsidRDefault="000B1E6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.5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3" w:type="dxa"/>
          </w:tcPr>
          <w:p w14:paraId="6AC284EB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43722488" w14:textId="77777777" w:rsidR="009D4614" w:rsidRPr="00D1611C" w:rsidRDefault="009D4614" w:rsidP="00A723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3FC079B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421EF517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8AD49D3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2505DE" w14:textId="4D0A9053" w:rsidR="00206A6C" w:rsidRPr="00D1611C" w:rsidRDefault="00206A6C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Hằng đẳng thức đáng nhớ. </w:t>
            </w:r>
          </w:p>
          <w:p w14:paraId="5C5EF3E8" w14:textId="77777777" w:rsidR="00206A6C" w:rsidRPr="00D1611C" w:rsidRDefault="00206A6C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Tìm x</w:t>
            </w:r>
          </w:p>
          <w:p w14:paraId="77D1760C" w14:textId="2962C199" w:rsidR="00206A6C" w:rsidRPr="00D1611C" w:rsidRDefault="00206A6C" w:rsidP="00A723B1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  <w:vAlign w:val="center"/>
          </w:tcPr>
          <w:p w14:paraId="5D6C136F" w14:textId="77777777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dụng: </w:t>
            </w:r>
          </w:p>
          <w:p w14:paraId="16326437" w14:textId="689C0ABA" w:rsidR="00206A6C" w:rsidRPr="00C94435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– Vận dụng được các hằng đẳng thức để phân tích đa thức thành nhân tử ở dạng: vận dụng trực tiếp hằng đẳng thức. Từ đó tìm giá trị của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x.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64D996FD" w14:textId="08DEE753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Vận dụng hằng đẳng thức thông qua nhóm hạng tử và đặt nhân tử chung.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Từ đó tìm giá trị của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x.</w:t>
            </w:r>
          </w:p>
        </w:tc>
        <w:tc>
          <w:tcPr>
            <w:tcW w:w="903" w:type="dxa"/>
          </w:tcPr>
          <w:p w14:paraId="0A824161" w14:textId="4CCA3552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4212D512" w14:textId="2099304A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2FDE3A96" w14:textId="77777777" w:rsidR="002863EE" w:rsidRPr="00D1611C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7B7A4CB4" w14:textId="34D87949" w:rsidR="002863EE" w:rsidRPr="009368BF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3. b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,c</w:t>
            </w:r>
          </w:p>
          <w:p w14:paraId="6784DB2B" w14:textId="09511C5E" w:rsidR="00206A6C" w:rsidRPr="00D1611C" w:rsidRDefault="002863EE" w:rsidP="002863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  <w:r w:rsidR="009368B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BB08D5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5" w:type="dxa"/>
          </w:tcPr>
          <w:p w14:paraId="6ED8F355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D1611C" w:rsidRPr="00D1611C" w14:paraId="333CAA75" w14:textId="77777777" w:rsidTr="00845691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291B6493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AEE358B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F88DCAE" w14:textId="77777777" w:rsidR="00206A6C" w:rsidRPr="00D1611C" w:rsidRDefault="00206A6C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692" w:type="dxa"/>
          </w:tcPr>
          <w:p w14:paraId="14B68CDC" w14:textId="77777777" w:rsidR="00206A6C" w:rsidRPr="00D1611C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 cao: </w:t>
            </w:r>
          </w:p>
          <w:p w14:paraId="0086C81F" w14:textId="49DBF073" w:rsidR="00206A6C" w:rsidRPr="00C94435" w:rsidRDefault="00206A6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Vận dụng được các hằng đẳng thức để ở dạng khó có nhiều hạng tử để tìm giá trị nhỏ nhất của biểu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thức.</w:t>
            </w:r>
          </w:p>
        </w:tc>
        <w:tc>
          <w:tcPr>
            <w:tcW w:w="903" w:type="dxa"/>
          </w:tcPr>
          <w:p w14:paraId="4DB7F69F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257D15CB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3" w:type="dxa"/>
          </w:tcPr>
          <w:p w14:paraId="404094A8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  <w:p w14:paraId="0893C388" w14:textId="77777777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  <w:lang w:val="vi-VN"/>
              </w:rPr>
            </w:pPr>
          </w:p>
          <w:p w14:paraId="4AB9DE7E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5" w:type="dxa"/>
          </w:tcPr>
          <w:p w14:paraId="27C0EB5C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2F11EFAE" w14:textId="77777777" w:rsidR="00206A6C" w:rsidRPr="00D1611C" w:rsidRDefault="00206A6C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5</w:t>
            </w:r>
          </w:p>
          <w:p w14:paraId="57996821" w14:textId="5E24B615" w:rsidR="00206A6C" w:rsidRPr="00D1611C" w:rsidRDefault="00206A6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4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</w:tr>
      <w:tr w:rsidR="00D1611C" w:rsidRPr="00D1611C" w14:paraId="756E4060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41A8AAC2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EABA552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9F23A9F" w14:textId="7B0C1221" w:rsidR="0073190E" w:rsidRPr="00D1611C" w:rsidRDefault="0073190E" w:rsidP="00A723B1">
            <w:pPr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Phân tích đa thức thành nhân tử</w:t>
            </w:r>
          </w:p>
        </w:tc>
        <w:tc>
          <w:tcPr>
            <w:tcW w:w="2692" w:type="dxa"/>
            <w:vAlign w:val="center"/>
          </w:tcPr>
          <w:p w14:paraId="7CBF94BD" w14:textId="77777777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Nhận biết:</w:t>
            </w:r>
          </w:p>
          <w:p w14:paraId="5CBA1297" w14:textId="3E068E4F" w:rsidR="0073190E" w:rsidRPr="00C94435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 xml:space="preserve"> Nhận biết được 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nhân</w:t>
            </w:r>
            <w:r w:rsidR="00206A6C"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tử chung để đặt nhân tử </w:t>
            </w:r>
            <w:r w:rsid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chung.</w:t>
            </w:r>
          </w:p>
        </w:tc>
        <w:tc>
          <w:tcPr>
            <w:tcW w:w="903" w:type="dxa"/>
          </w:tcPr>
          <w:p w14:paraId="4E8F1E67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638E2D15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ab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5C624E24" w14:textId="050052EE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(1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1149" w:type="dxa"/>
          </w:tcPr>
          <w:p w14:paraId="425C907F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742034AC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129190D7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1F8D5A12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  <w:vAlign w:val="center"/>
          </w:tcPr>
          <w:p w14:paraId="21A88C87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A23CF03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AC99A3B" w14:textId="77777777" w:rsidR="0073190E" w:rsidRPr="00D1611C" w:rsidRDefault="0073190E" w:rsidP="00A723B1">
            <w:pPr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132E91BE" w14:textId="77777777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Thông hiểu: </w:t>
            </w:r>
          </w:p>
          <w:p w14:paraId="7C99E45C" w14:textId="71C6E77A" w:rsidR="0073190E" w:rsidRPr="00D1611C" w:rsidRDefault="00D1611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Biết</w:t>
            </w: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cách nhóm, tách hạng tử để phân tích đa thức thành nhân tử</w:t>
            </w:r>
          </w:p>
        </w:tc>
        <w:tc>
          <w:tcPr>
            <w:tcW w:w="903" w:type="dxa"/>
          </w:tcPr>
          <w:p w14:paraId="36DAA26C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149" w:type="dxa"/>
          </w:tcPr>
          <w:p w14:paraId="2BC224CC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2</w:t>
            </w:r>
          </w:p>
          <w:p w14:paraId="520A6E1D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1. cd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5FD1C6BE" w14:textId="6E821DB3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0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3" w:type="dxa"/>
          </w:tcPr>
          <w:p w14:paraId="0DC245E3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70FFC74A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6A6305F7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 w:val="restart"/>
          </w:tcPr>
          <w:p w14:paraId="000EE0DE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487CF5B4" w14:textId="77777777" w:rsidR="0073190E" w:rsidRPr="00D1611C" w:rsidRDefault="0073190E" w:rsidP="00A723B1">
            <w:pPr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Tứ giác</w:t>
            </w:r>
          </w:p>
          <w:p w14:paraId="55D5599F" w14:textId="3A23783E" w:rsidR="0073190E" w:rsidRPr="00D1611C" w:rsidRDefault="0073190E" w:rsidP="00A723B1">
            <w:pPr>
              <w:ind w:right="-111"/>
              <w:rPr>
                <w:rFonts w:ascii="Times New Roman" w:hAnsi="Times New Roman" w:cs="Times New Roman"/>
                <w:b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(16</w:t>
            </w:r>
            <w:r w:rsidR="00C94435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tiết)</w:t>
            </w:r>
          </w:p>
        </w:tc>
        <w:tc>
          <w:tcPr>
            <w:tcW w:w="1276" w:type="dxa"/>
            <w:vMerge w:val="restart"/>
            <w:vAlign w:val="center"/>
          </w:tcPr>
          <w:p w14:paraId="39C6B173" w14:textId="3BBCA595" w:rsidR="0073190E" w:rsidRPr="00D1611C" w:rsidRDefault="0073190E" w:rsidP="00A723B1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eastAsia="Calibri" w:hAnsi="Times New Roman" w:cs="Times New Roman"/>
                <w:bCs/>
                <w:iCs/>
                <w:noProof/>
                <w:color w:val="000000" w:themeColor="text1"/>
                <w:sz w:val="28"/>
                <w:szCs w:val="28"/>
              </w:rPr>
              <w:t>Tính chất và dấu hiệu nhận biết các tứ giác đặc biệt</w:t>
            </w:r>
          </w:p>
        </w:tc>
        <w:tc>
          <w:tcPr>
            <w:tcW w:w="2692" w:type="dxa"/>
          </w:tcPr>
          <w:p w14:paraId="169260D2" w14:textId="127BC144" w:rsidR="0073190E" w:rsidRPr="00D1611C" w:rsidRDefault="0073190E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Nhận 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biết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14:paraId="7D25175A" w14:textId="4AC30B22" w:rsidR="00D1611C" w:rsidRPr="00D1611C" w:rsidRDefault="00D1611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strike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- Vẽ hình theo yêu cầu của bài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toán.</w:t>
            </w:r>
          </w:p>
          <w:p w14:paraId="3F99AD33" w14:textId="071CD9F0" w:rsidR="00D1611C" w:rsidRPr="00C94435" w:rsidRDefault="00D1611C" w:rsidP="00A723B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– Nhận biết được dấu hiệu để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>để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chứng minh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</w:rPr>
              <w:t xml:space="preserve">  một tứ giác là hình thang</w:t>
            </w: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08991C2E" w14:textId="5F0E9194" w:rsidR="0073190E" w:rsidRPr="00D1611C" w:rsidRDefault="00D1611C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C94435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– Nhận biết được dấu hiệu để chứng minh một tứ giác là hình bình hành (tứ giác có hai đường</w:t>
            </w:r>
            <w:r w:rsidRPr="00D1611C">
              <w:rPr>
                <w:rFonts w:ascii="Times New Roman" w:eastAsia="Calibri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chéo cắt nhau tại trung điểm của mỗi đường).</w:t>
            </w:r>
          </w:p>
        </w:tc>
        <w:tc>
          <w:tcPr>
            <w:tcW w:w="903" w:type="dxa"/>
          </w:tcPr>
          <w:p w14:paraId="3BE66C13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</w:p>
          <w:p w14:paraId="332B2DE0" w14:textId="77777777" w:rsidR="00411B59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 w:rsidR="00411B59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4,1</w:t>
            </w:r>
          </w:p>
          <w:p w14:paraId="554BA2DC" w14:textId="77777777" w:rsidR="00411B59" w:rsidRDefault="00411B59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(1đ)</w:t>
            </w:r>
            <w:r w:rsidR="0073190E"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</w:p>
          <w:p w14:paraId="7646D8B2" w14:textId="71138995" w:rsidR="00411B59" w:rsidRDefault="00411B59" w:rsidP="00411B5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4,2</w:t>
            </w:r>
          </w:p>
          <w:p w14:paraId="11CCE1DB" w14:textId="51B3B580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(vẽ hình)</w:t>
            </w:r>
          </w:p>
          <w:p w14:paraId="7C0156F0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(0,5đ)</w:t>
            </w:r>
          </w:p>
          <w:p w14:paraId="5A7120DC" w14:textId="77777777" w:rsidR="0073190E" w:rsidRPr="00D61098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 ab</w:t>
            </w:r>
            <w:r w:rsidRPr="00D61098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</w:t>
            </w:r>
          </w:p>
          <w:p w14:paraId="74DAB38D" w14:textId="1EEE7A21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(2đ)</w:t>
            </w:r>
          </w:p>
        </w:tc>
        <w:tc>
          <w:tcPr>
            <w:tcW w:w="1149" w:type="dxa"/>
          </w:tcPr>
          <w:p w14:paraId="052713D3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3" w:type="dxa"/>
          </w:tcPr>
          <w:p w14:paraId="473032D6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05" w:type="dxa"/>
          </w:tcPr>
          <w:p w14:paraId="1F1B0387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D1611C" w:rsidRPr="00D1611C" w14:paraId="7E5AC72D" w14:textId="77777777" w:rsidTr="00186415">
        <w:trPr>
          <w:gridAfter w:val="1"/>
          <w:wAfter w:w="10" w:type="dxa"/>
          <w:trHeight w:val="152"/>
          <w:jc w:val="center"/>
        </w:trPr>
        <w:tc>
          <w:tcPr>
            <w:tcW w:w="561" w:type="dxa"/>
            <w:vMerge/>
          </w:tcPr>
          <w:p w14:paraId="53DCD7D8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A5157BA" w14:textId="77777777" w:rsidR="0073190E" w:rsidRPr="00D1611C" w:rsidRDefault="0073190E" w:rsidP="00A723B1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D9F67BD" w14:textId="77777777" w:rsidR="0073190E" w:rsidRPr="00D1611C" w:rsidRDefault="0073190E" w:rsidP="00A723B1">
            <w:pPr>
              <w:suppressAutoHyphens/>
              <w:rPr>
                <w:rFonts w:ascii="Times New Roman" w:eastAsia="Calibri" w:hAnsi="Times New Roman" w:cs="Times New Roman"/>
                <w:b/>
                <w:i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75BB073" w14:textId="061B916D" w:rsidR="0073190E" w:rsidRPr="00D1611C" w:rsidRDefault="0073190E" w:rsidP="00A723B1">
            <w:pPr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Vận dụng</w:t>
            </w:r>
            <w:r w:rsidRP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1611C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val="vi-VN"/>
              </w:rPr>
              <w:t>cao:</w:t>
            </w:r>
          </w:p>
          <w:p w14:paraId="438D101B" w14:textId="40EE25D0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– </w:t>
            </w:r>
            <w:r w:rsidR="00D1611C" w:rsidRP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Vận</w:t>
            </w:r>
            <w:r w:rsidR="00D1611C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 xml:space="preserve"> dụng tính chất đường trung bình của tam giác, tính chất của hình bình hành, tính chất 3 đường trung tuyến để chứng minh  đường thẳng đồng </w:t>
            </w:r>
            <w:r w:rsidR="00C9443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8"/>
                <w:szCs w:val="28"/>
                <w:lang w:val="vi-VN"/>
              </w:rPr>
              <w:t>quy.</w:t>
            </w:r>
          </w:p>
        </w:tc>
        <w:tc>
          <w:tcPr>
            <w:tcW w:w="903" w:type="dxa"/>
          </w:tcPr>
          <w:p w14:paraId="15AFBDF8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149" w:type="dxa"/>
          </w:tcPr>
          <w:p w14:paraId="121784A0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903" w:type="dxa"/>
          </w:tcPr>
          <w:p w14:paraId="0F0115D6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1</w:t>
            </w:r>
          </w:p>
          <w:p w14:paraId="37AF70B5" w14:textId="77777777" w:rsidR="0073190E" w:rsidRPr="00D1611C" w:rsidRDefault="0073190E" w:rsidP="00A723B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Bài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 4. c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14:paraId="2B47A413" w14:textId="6083B1E9" w:rsidR="0073190E" w:rsidRPr="00D1611C" w:rsidRDefault="0073190E" w:rsidP="00A723B1">
            <w:pPr>
              <w:ind w:left="-106" w:right="-5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(0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vi-VN"/>
              </w:rPr>
              <w:t>,5</w:t>
            </w:r>
            <w:r w:rsidRPr="00D1611C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đ)</w:t>
            </w:r>
          </w:p>
        </w:tc>
        <w:tc>
          <w:tcPr>
            <w:tcW w:w="905" w:type="dxa"/>
          </w:tcPr>
          <w:p w14:paraId="766E3E59" w14:textId="77777777" w:rsidR="0073190E" w:rsidRPr="00D1611C" w:rsidRDefault="0073190E" w:rsidP="00A723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 w:themeColor="text1"/>
                <w:spacing w:val="-8"/>
                <w:sz w:val="28"/>
                <w:szCs w:val="28"/>
              </w:rPr>
            </w:pPr>
          </w:p>
        </w:tc>
      </w:tr>
    </w:tbl>
    <w:p w14:paraId="12D5B66C" w14:textId="77777777" w:rsidR="009D4614" w:rsidRPr="00D1611C" w:rsidRDefault="009D4614" w:rsidP="003655F7">
      <w:pPr>
        <w:spacing w:before="120" w:after="120" w:line="312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14:paraId="18AF9F8D" w14:textId="77777777" w:rsidR="009D4614" w:rsidRPr="00D1611C" w:rsidRDefault="009D4614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br w:type="page"/>
      </w:r>
    </w:p>
    <w:p w14:paraId="0CD0D1C6" w14:textId="79489E90" w:rsidR="003655F7" w:rsidRPr="00D1611C" w:rsidRDefault="003655F7" w:rsidP="00BE6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655F7" w:rsidRPr="00D1611C" w:rsidSect="00186415">
          <w:pgSz w:w="11907" w:h="16840" w:code="9"/>
          <w:pgMar w:top="851" w:right="851" w:bottom="851" w:left="1134" w:header="709" w:footer="420" w:gutter="0"/>
          <w:cols w:space="708"/>
          <w:docGrid w:linePitch="360"/>
        </w:sectPr>
      </w:pPr>
    </w:p>
    <w:tbl>
      <w:tblPr>
        <w:tblStyle w:val="TableGrid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6077"/>
      </w:tblGrid>
      <w:tr w:rsidR="00D1611C" w:rsidRPr="00D1611C" w14:paraId="0619CA79" w14:textId="77777777" w:rsidTr="00F56F66">
        <w:trPr>
          <w:trHeight w:val="1151"/>
        </w:trPr>
        <w:tc>
          <w:tcPr>
            <w:tcW w:w="4505" w:type="dxa"/>
          </w:tcPr>
          <w:p w14:paraId="343F7543" w14:textId="323502C2" w:rsidR="00962F9F" w:rsidRPr="00D1611C" w:rsidRDefault="00962F9F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bookmarkStart w:id="2" w:name="_Hlk118537484"/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TRƯỜNG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THCS </w:t>
            </w:r>
            <w:r w:rsidR="00F56F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KHƯƠNG ĐÌNH</w:t>
            </w:r>
          </w:p>
          <w:p w14:paraId="6E8481A6" w14:textId="2F2FBC87" w:rsidR="00F81650" w:rsidRPr="00D1611C" w:rsidRDefault="00F81650" w:rsidP="00F816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 học 2022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</w:p>
          <w:p w14:paraId="1A16EE40" w14:textId="2F14841F" w:rsidR="00962F9F" w:rsidRPr="00D1611C" w:rsidRDefault="00962F9F" w:rsidP="00F816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6077" w:type="dxa"/>
          </w:tcPr>
          <w:p w14:paraId="7CBEC538" w14:textId="50AFB992" w:rsidR="00962F9F" w:rsidRPr="00D1611C" w:rsidRDefault="00962F9F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ĐỀ KIỂM TRA GIỮA KÌ I</w:t>
            </w:r>
          </w:p>
          <w:p w14:paraId="612A0280" w14:textId="77777777" w:rsidR="00962F9F" w:rsidRPr="00D1611C" w:rsidRDefault="00962F9F" w:rsidP="00845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Môn: Toán 8</w:t>
            </w:r>
          </w:p>
          <w:p w14:paraId="23AEDB24" w14:textId="599915C9" w:rsidR="00962F9F" w:rsidRPr="00F81650" w:rsidRDefault="00962F9F" w:rsidP="0084569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F816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</w:rPr>
              <w:t>Thời gian</w:t>
            </w:r>
            <w:r w:rsidRPr="00F816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  <w:lang w:val="vi-VN"/>
              </w:rPr>
              <w:t xml:space="preserve"> làm bài</w:t>
            </w:r>
            <w:r w:rsidRPr="00F8165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position w:val="-4"/>
                <w:sz w:val="28"/>
                <w:szCs w:val="28"/>
              </w:rPr>
              <w:t>: 90 phút.</w:t>
            </w:r>
          </w:p>
        </w:tc>
      </w:tr>
    </w:tbl>
    <w:bookmarkEnd w:id="2"/>
    <w:p w14:paraId="7D7B6C59" w14:textId="4C83C697" w:rsidR="00811C1E" w:rsidRPr="00463281" w:rsidRDefault="00811C1E" w:rsidP="00962F9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ĐỀ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 xml:space="preserve"> 1</w:t>
      </w:r>
    </w:p>
    <w:p w14:paraId="267947FE" w14:textId="53D1CF43" w:rsidR="00962F9F" w:rsidRPr="00D1611C" w:rsidRDefault="00845691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1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,0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điểm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Phân tích các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đa thức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sau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nhân tử:</w:t>
      </w:r>
    </w:p>
    <w:p w14:paraId="15CBB26B" w14:textId="4B31D2EA" w:rsidR="00962F9F" w:rsidRPr="00D1611C" w:rsidRDefault="00962F9F" w:rsidP="000149D0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r w:rsidR="00694488" w:rsidRPr="00D1611C">
        <w:rPr>
          <w:color w:val="000000" w:themeColor="text1"/>
          <w:position w:val="-12"/>
        </w:rPr>
        <w:object w:dxaOrig="1280" w:dyaOrig="420" w14:anchorId="650BB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20.4pt" o:ole="">
            <v:imagedata r:id="rId6" o:title=""/>
          </v:shape>
          <o:OLEObject Type="Embed" ProgID="Equation.DSMT4" ShapeID="_x0000_i1025" DrawAspect="Content" ObjectID="_1729404527" r:id="rId7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r w:rsidR="00694488" w:rsidRPr="00D1611C">
        <w:rPr>
          <w:color w:val="000000" w:themeColor="text1"/>
          <w:position w:val="-14"/>
        </w:rPr>
        <w:object w:dxaOrig="2560" w:dyaOrig="440" w14:anchorId="441A4A8D">
          <v:shape id="_x0000_i1026" type="#_x0000_t75" style="width:128.4pt;height:21.6pt" o:ole="">
            <v:imagedata r:id="rId8" o:title=""/>
          </v:shape>
          <o:OLEObject Type="Embed" ProgID="Equation.DSMT4" ShapeID="_x0000_i1026" DrawAspect="Content" ObjectID="_1729404528" r:id="rId9"/>
        </w:object>
      </w:r>
    </w:p>
    <w:p w14:paraId="0EF1CB22" w14:textId="687E742C" w:rsidR="00962F9F" w:rsidRPr="00D1611C" w:rsidRDefault="00962F9F" w:rsidP="000149D0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</w:t>
      </w:r>
      <w:bookmarkStart w:id="3" w:name="MTBlankEqn"/>
      <w:r w:rsidR="00EF4EA1" w:rsidRPr="00D1611C">
        <w:rPr>
          <w:color w:val="000000" w:themeColor="text1"/>
          <w:position w:val="-12"/>
        </w:rPr>
        <w:object w:dxaOrig="1840" w:dyaOrig="420" w14:anchorId="3C609180">
          <v:shape id="_x0000_i1027" type="#_x0000_t75" style="width:92.4pt;height:20.4pt" o:ole="">
            <v:imagedata r:id="rId10" o:title=""/>
          </v:shape>
          <o:OLEObject Type="Embed" ProgID="Equation.DSMT4" ShapeID="_x0000_i1027" DrawAspect="Content" ObjectID="_1729404529" r:id="rId11"/>
        </w:object>
      </w:r>
      <w:bookmarkEnd w:id="3"/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57CD6E" w14:textId="5AFB015D" w:rsidR="00962F9F" w:rsidRPr="00D1611C" w:rsidRDefault="00845691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2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256C5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1,5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điểm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biểu thức</w:t>
      </w:r>
      <w:r w:rsidR="00771189" w:rsidRPr="00EF4EA1">
        <w:rPr>
          <w:color w:val="000000" w:themeColor="text1"/>
          <w:position w:val="-12"/>
        </w:rPr>
        <w:object w:dxaOrig="4220" w:dyaOrig="420" w14:anchorId="6876EEFF">
          <v:shape id="_x0000_i1028" type="#_x0000_t75" style="width:211.2pt;height:20.4pt" o:ole="">
            <v:imagedata r:id="rId12" o:title=""/>
          </v:shape>
          <o:OLEObject Type="Embed" ProgID="Equation.DSMT4" ShapeID="_x0000_i1028" DrawAspect="Content" ObjectID="_1729404530" r:id="rId13"/>
        </w:object>
      </w:r>
      <w:r w:rsidR="00CB4700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573E8CD9" w14:textId="79A6D342" w:rsidR="00A03166" w:rsidRDefault="00EF4EA1" w:rsidP="00EF4EA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Rút gọn biểu thức </w:t>
      </w:r>
      <w:r w:rsidR="00B9389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</w:p>
    <w:p w14:paraId="5A21BFA7" w14:textId="02158B1E" w:rsidR="00EF4EA1" w:rsidRPr="00EF4EA1" w:rsidRDefault="006A3376" w:rsidP="00EF4EA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2B8FCC0" wp14:editId="23FF033A">
                <wp:simplePos x="0" y="0"/>
                <wp:positionH relativeFrom="column">
                  <wp:posOffset>-1178815</wp:posOffset>
                </wp:positionH>
                <wp:positionV relativeFrom="paragraph">
                  <wp:posOffset>278225</wp:posOffset>
                </wp:positionV>
                <wp:extent cx="360" cy="360"/>
                <wp:effectExtent l="57150" t="57150" r="76200" b="762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0F088" id="Ink 2" o:spid="_x0000_s1026" type="#_x0000_t75" style="position:absolute;margin-left:-94.2pt;margin-top:20.5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">
                <v:imagedata r:id="rId15" o:title=""/>
              </v:shape>
            </w:pict>
          </mc:Fallback>
        </mc:AlternateConten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Tính giá trị </w:t>
      </w:r>
      <w:r w:rsidR="0077118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biểu thức </w:t>
      </w:r>
      <w:r w:rsidR="00EF4EA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 khi x = 1</w:t>
      </w:r>
    </w:p>
    <w:p w14:paraId="14D225DF" w14:textId="106ED43E" w:rsidR="00962F9F" w:rsidRPr="00D1611C" w:rsidRDefault="00A03166" w:rsidP="000149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r w:rsidR="008456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962F9F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(2</w:t>
      </w:r>
      <w:r w:rsidR="0084569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,0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điểm)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Tìm </w:t>
      </w:r>
      <w:r w:rsidR="00C901FE" w:rsidRPr="00D1611C">
        <w:rPr>
          <w:color w:val="000000" w:themeColor="text1"/>
          <w:position w:val="-6"/>
        </w:rPr>
        <w:object w:dxaOrig="220" w:dyaOrig="240" w14:anchorId="25334EFA">
          <v:shape id="_x0000_i1029" type="#_x0000_t75" style="width:13.2pt;height:13.8pt" o:ole="">
            <v:imagedata r:id="rId16" o:title=""/>
          </v:shape>
          <o:OLEObject Type="Embed" ProgID="Equation.DSMT4" ShapeID="_x0000_i1029" DrawAspect="Content" ObjectID="_1729404531" r:id="rId17"/>
        </w:objec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biết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  <w:r w:rsidR="00962F9F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488438" w14:textId="220E7E58" w:rsidR="00962F9F" w:rsidRPr="0096580A" w:rsidRDefault="00EF4EA1" w:rsidP="0096580A">
      <w:pPr>
        <w:pStyle w:val="ListParagraph"/>
        <w:numPr>
          <w:ilvl w:val="0"/>
          <w:numId w:val="19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3(x – 2)  + x = </w:t>
      </w:r>
      <w:r w:rsidR="0096580A" w:rsidRP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</w:t>
      </w:r>
      <w:r w:rsidR="0096580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</w:t>
      </w:r>
      <w:r w:rsidR="00F56F6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62F9F" w:rsidRPr="00965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27730" w:rsidRPr="0096580A">
        <w:rPr>
          <w:position w:val="-12"/>
        </w:rPr>
        <w:object w:dxaOrig="2320" w:dyaOrig="360" w14:anchorId="5F32E0EB">
          <v:shape id="_x0000_i1030" type="#_x0000_t75" style="width:115.8pt;height:18.6pt" o:ole="">
            <v:imagedata r:id="rId18" o:title=""/>
          </v:shape>
          <o:OLEObject Type="Embed" ProgID="Equation.DSMT4" ShapeID="_x0000_i1030" DrawAspect="Content" ObjectID="_1729404532" r:id="rId19"/>
        </w:object>
      </w:r>
    </w:p>
    <w:p w14:paraId="53D0CE9E" w14:textId="4F6DE2F8" w:rsidR="00874C2D" w:rsidRPr="00463281" w:rsidRDefault="00F56F66" w:rsidP="00463281">
      <w:pPr>
        <w:pStyle w:val="ListParagraph"/>
        <w:numPr>
          <w:ilvl w:val="0"/>
          <w:numId w:val="19"/>
        </w:numPr>
        <w:tabs>
          <w:tab w:val="left" w:pos="76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F56F66">
        <w:rPr>
          <w:position w:val="-6"/>
        </w:rPr>
        <w:object w:dxaOrig="1960" w:dyaOrig="360" w14:anchorId="77217A90">
          <v:shape id="_x0000_i1031" type="#_x0000_t75" style="width:98.4pt;height:18.6pt" o:ole="">
            <v:imagedata r:id="rId20" o:title=""/>
          </v:shape>
          <o:OLEObject Type="Embed" ProgID="Equation.DSMT4" ShapeID="_x0000_i1031" DrawAspect="Content" ObjectID="_1729404533" r:id="rId21"/>
        </w:object>
      </w:r>
    </w:p>
    <w:p w14:paraId="65E4C473" w14:textId="1BED442C" w:rsidR="00F81650" w:rsidRDefault="00845691" w:rsidP="00C901FE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Bài 4</w:t>
      </w:r>
      <w:r w:rsidR="00962F9F"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962F9F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( </w:t>
      </w:r>
      <w:r w:rsidR="00306821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4</w:t>
      </w:r>
      <w:r w:rsidR="00962F9F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,</w:t>
      </w:r>
      <w:r w:rsidR="00874C2D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0</w:t>
      </w:r>
      <w:r w:rsidR="00962F9F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 đi</w:t>
      </w:r>
      <w:r w:rsidR="00962F9F"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ểm)</w:t>
      </w:r>
      <w:r w:rsidR="006A3376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</w:t>
      </w:r>
    </w:p>
    <w:tbl>
      <w:tblPr>
        <w:tblStyle w:val="TableGrid"/>
        <w:tblW w:w="10644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6026"/>
      </w:tblGrid>
      <w:tr w:rsidR="00F16E4B" w14:paraId="2C838687" w14:textId="77777777" w:rsidTr="00682DC8">
        <w:tc>
          <w:tcPr>
            <w:tcW w:w="4618" w:type="dxa"/>
          </w:tcPr>
          <w:p w14:paraId="0AFCCD9A" w14:textId="785D1C87" w:rsidR="00F81650" w:rsidRPr="00D8712C" w:rsidRDefault="00F81650" w:rsidP="00F81650">
            <w:pPr>
              <w:pStyle w:val="ListParagraph"/>
              <w:widowControl w:val="0"/>
              <w:numPr>
                <w:ilvl w:val="0"/>
                <w:numId w:val="26"/>
              </w:numPr>
              <w:spacing w:before="2" w:line="30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D871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 w:rsidRPr="00D871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1</w:t>
            </w:r>
            <w:r w:rsidR="008456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,0</w:t>
            </w:r>
            <w:r w:rsidRPr="00D871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điểm</w:t>
            </w:r>
            <w:r w:rsidRPr="00D8712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Hai bạn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An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và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Bình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rủ nhau ra công viên chơi bập bênh. Biết chiều cao của trụ bập bênh là 80cm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và khoảng cách từ vị trí ngồi của hai bạn đến trụ bập bênh là bằng nhau (</w:t>
            </w:r>
            <w:r w:rsidRPr="0081121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như hình vẽ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)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. Khi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Bình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cách mặt đất 50cm thì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An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cách mặt đất bao nhiêu cm?</w:t>
            </w:r>
            <w:r w:rsidRPr="00D871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Tại sao?</w:t>
            </w:r>
          </w:p>
          <w:p w14:paraId="74D1B4F4" w14:textId="77777777" w:rsidR="00F81650" w:rsidRDefault="00F81650" w:rsidP="00C901FE">
            <w:pPr>
              <w:tabs>
                <w:tab w:val="left" w:pos="992"/>
              </w:tabs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6026" w:type="dxa"/>
          </w:tcPr>
          <w:p w14:paraId="2C17EA48" w14:textId="3405B60C" w:rsidR="00F81650" w:rsidRDefault="00F16E4B" w:rsidP="00C901FE">
            <w:pPr>
              <w:tabs>
                <w:tab w:val="left" w:pos="992"/>
              </w:tabs>
              <w:spacing w:line="36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5A25AB2C" wp14:editId="6FDB7481">
                  <wp:extent cx="3576031" cy="204216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187" cy="2067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776F0" w14:textId="5C1C9059" w:rsidR="00F81650" w:rsidRPr="00F81650" w:rsidRDefault="002C200D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239718D" wp14:editId="1360B496">
                <wp:simplePos x="0" y="0"/>
                <wp:positionH relativeFrom="column">
                  <wp:posOffset>5169535</wp:posOffset>
                </wp:positionH>
                <wp:positionV relativeFrom="paragraph">
                  <wp:posOffset>117475</wp:posOffset>
                </wp:positionV>
                <wp:extent cx="14605" cy="18000"/>
                <wp:effectExtent l="38100" t="38100" r="42545" b="5842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605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1A294" id="Ink 7" o:spid="_x0000_s1026" type="#_x0000_t75" style="position:absolute;margin-left:406.35pt;margin-top:8.55pt;width:2.5pt;height: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">
                <v:imagedata r:id="rId24" o:title=""/>
              </v:shape>
            </w:pict>
          </mc:Fallback>
        </mc:AlternateContent>
      </w:r>
      <w:r w:rsidR="006A3376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</w:t>
      </w:r>
      <w:r w:rsidR="00F81650" w:rsidRPr="000C4AB0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2)</w:t>
      </w:r>
      <w:r w:rsid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F81650"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</w:t>
      </w:r>
      <w:r w:rsidR="00F81650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F81650" w:rsidRPr="000C4AB0">
        <w:rPr>
          <w:rFonts w:ascii="Times New Roman" w:hAnsi="Times New Roman" w:cs="Times New Roman"/>
          <w:i/>
          <w:iCs/>
          <w:sz w:val="28"/>
          <w:szCs w:val="28"/>
          <w:lang w:val="vi-VN"/>
        </w:rPr>
        <w:t>3</w:t>
      </w:r>
      <w:r w:rsidR="00845691">
        <w:rPr>
          <w:rFonts w:ascii="Times New Roman" w:hAnsi="Times New Roman" w:cs="Times New Roman"/>
          <w:i/>
          <w:iCs/>
          <w:sz w:val="28"/>
          <w:szCs w:val="28"/>
        </w:rPr>
        <w:t>,0</w:t>
      </w:r>
      <w:r w:rsidR="00F81650" w:rsidRPr="000C4AB0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điểm</w:t>
      </w:r>
      <w:r w:rsidR="00F81650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r w:rsidR="00F81650" w:rsidRPr="00D1611C">
        <w:rPr>
          <w:color w:val="000000" w:themeColor="text1"/>
          <w:position w:val="-6"/>
        </w:rPr>
        <w:object w:dxaOrig="780" w:dyaOrig="300" w14:anchorId="3AEF4EE8">
          <v:shape id="_x0000_i1032" type="#_x0000_t75" style="width:39pt;height:15pt" o:ole="">
            <v:imagedata r:id="rId25" o:title=""/>
          </v:shape>
          <o:OLEObject Type="Embed" ProgID="Equation.DSMT4" ShapeID="_x0000_i1032" DrawAspect="Content" ObjectID="_1729404534" r:id="rId26"/>
        </w:object>
      </w:r>
      <w:r w:rsidR="00F81650">
        <w:rPr>
          <w:color w:val="000000" w:themeColor="text1"/>
        </w:rPr>
        <w:t>.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 đường trung tuyến </w:t>
      </w:r>
      <w:r w:rsidR="00F81650" w:rsidRPr="00D1611C">
        <w:rPr>
          <w:color w:val="000000" w:themeColor="text1"/>
          <w:position w:val="-10"/>
        </w:rPr>
        <w:object w:dxaOrig="600" w:dyaOrig="340" w14:anchorId="09B2FFF6">
          <v:shape id="_x0000_i1033" type="#_x0000_t75" style="width:30pt;height:16.8pt" o:ole="">
            <v:imagedata r:id="rId27" o:title=""/>
          </v:shape>
          <o:OLEObject Type="Embed" ProgID="Equation.DSMT4" ShapeID="_x0000_i1033" DrawAspect="Content" ObjectID="_1729404535" r:id="rId28"/>
        </w:object>
      </w:r>
      <w:r w:rsidR="00F81650" w:rsidRPr="00D1611C">
        <w:rPr>
          <w:color w:val="000000" w:themeColor="text1"/>
          <w:position w:val="-6"/>
        </w:rPr>
        <w:object w:dxaOrig="480" w:dyaOrig="300" w14:anchorId="33124680">
          <v:shape id="_x0000_i1034" type="#_x0000_t75" style="width:24.6pt;height:15pt" o:ole="">
            <v:imagedata r:id="rId29" o:title=""/>
          </v:shape>
          <o:OLEObject Type="Embed" ProgID="Equation.DSMT4" ShapeID="_x0000_i1034" DrawAspect="Content" ObjectID="_1729404536" r:id="rId30"/>
        </w:objec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cắt nhau tại</w:t>
      </w:r>
      <w:r w:rsidR="00F81650">
        <w:rPr>
          <w:color w:val="000000" w:themeColor="text1"/>
          <w:lang w:val="vi-VN"/>
        </w:rPr>
        <w:t xml:space="preserve"> </w:t>
      </w:r>
      <w:r w:rsidR="00F81650" w:rsidRPr="00C25EF3">
        <w:rPr>
          <w:rFonts w:ascii="Times New Roman" w:hAnsi="Times New Roman" w:cs="Times New Roman"/>
          <w:color w:val="000000" w:themeColor="text1"/>
          <w:sz w:val="28"/>
          <w:szCs w:val="28"/>
        </w:rPr>
        <w:t>G.</w:t>
      </w:r>
    </w:p>
    <w:p w14:paraId="3661B229" w14:textId="77777777" w:rsidR="00F81650" w:rsidRPr="00F81650" w:rsidRDefault="006A3376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 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ứ giác </w:t>
      </w:r>
      <w:r w:rsidR="00F81650" w:rsidRPr="00D1611C">
        <w:rPr>
          <w:color w:val="000000" w:themeColor="text1"/>
          <w:position w:val="-6"/>
        </w:rPr>
        <w:object w:dxaOrig="900" w:dyaOrig="300" w14:anchorId="1B1E0FB4">
          <v:shape id="_x0000_i1035" type="#_x0000_t75" style="width:45pt;height:15pt" o:ole="">
            <v:imagedata r:id="rId31" o:title=""/>
          </v:shape>
          <o:OLEObject Type="Embed" ProgID="Equation.DSMT4" ShapeID="_x0000_i1035" DrawAspect="Content" ObjectID="_1729404537" r:id="rId32"/>
        </w:object>
      </w:r>
      <w:r w:rsidR="00F8165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hình</w:t>
      </w:r>
      <w:r w:rsidR="00F8165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gì? Vì sao?</w:t>
      </w:r>
    </w:p>
    <w:p w14:paraId="5CFC95B3" w14:textId="67643D9E" w:rsidR="00F81650" w:rsidRPr="00D1611C" w:rsidRDefault="00F81650" w:rsidP="00F81650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D1611C">
        <w:rPr>
          <w:color w:val="000000" w:themeColor="text1"/>
          <w:position w:val="-4"/>
        </w:rPr>
        <w:object w:dxaOrig="300" w:dyaOrig="279" w14:anchorId="6B4D3DC3">
          <v:shape id="_x0000_i1036" type="#_x0000_t75" style="width:15pt;height:13.8pt" o:ole="">
            <v:imagedata r:id="rId33" o:title=""/>
          </v:shape>
          <o:OLEObject Type="Embed" ProgID="Equation.DSMT4" ShapeID="_x0000_i1036" DrawAspect="Content" ObjectID="_1729404538" r:id="rId34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là điểm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đối xứng với </w:t>
      </w:r>
      <w:r w:rsidRPr="00D1611C">
        <w:rPr>
          <w:color w:val="000000" w:themeColor="text1"/>
          <w:position w:val="-6"/>
        </w:rPr>
        <w:object w:dxaOrig="300" w:dyaOrig="300" w14:anchorId="0D4745B9">
          <v:shape id="_x0000_i1037" type="#_x0000_t75" style="width:15pt;height:15pt" o:ole="">
            <v:imagedata r:id="rId35" o:title=""/>
          </v:shape>
          <o:OLEObject Type="Embed" ProgID="Equation.DSMT4" ShapeID="_x0000_i1037" DrawAspect="Content" ObjectID="_1729404539" r:id="rId36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r w:rsidRPr="00D1611C">
        <w:rPr>
          <w:color w:val="000000" w:themeColor="text1"/>
          <w:position w:val="-4"/>
        </w:rPr>
        <w:object w:dxaOrig="360" w:dyaOrig="279" w14:anchorId="024A82A2">
          <v:shape id="_x0000_i1038" type="#_x0000_t75" style="width:18.6pt;height:13.8pt" o:ole="">
            <v:imagedata r:id="rId37" o:title=""/>
          </v:shape>
          <o:OLEObject Type="Embed" ProgID="Equation.DSMT4" ShapeID="_x0000_i1038" DrawAspect="Content" ObjectID="_1729404540" r:id="rId38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Chứng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minh</w:t>
      </w:r>
      <w:r w:rsidR="000C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AB0"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r w:rsidR="00CB1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BN = CD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EFC6F2" w14:textId="14FEB7A2" w:rsidR="00CB4700" w:rsidRPr="00D1611C" w:rsidRDefault="00F81650" w:rsidP="00F81650">
      <w:pPr>
        <w:tabs>
          <w:tab w:val="left" w:pos="992"/>
        </w:tabs>
        <w:spacing w:after="0"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Gọi </w:t>
      </w:r>
      <w:r w:rsidRPr="00D1611C">
        <w:rPr>
          <w:color w:val="000000" w:themeColor="text1"/>
          <w:position w:val="-10"/>
        </w:rPr>
        <w:object w:dxaOrig="340" w:dyaOrig="340" w14:anchorId="7F822BB5">
          <v:shape id="_x0000_i1039" type="#_x0000_t75" style="width:16.8pt;height:16.8pt" o:ole="">
            <v:imagedata r:id="rId39" o:title=""/>
          </v:shape>
          <o:OLEObject Type="Embed" ProgID="Equation.DSMT4" ShapeID="_x0000_i1039" DrawAspect="Content" ObjectID="_1729404541" r:id="rId40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color w:val="000000" w:themeColor="text1"/>
          <w:position w:val="-4"/>
        </w:rPr>
        <w:object w:dxaOrig="279" w:dyaOrig="279" w14:anchorId="3FD3BB10">
          <v:shape id="_x0000_i1040" type="#_x0000_t75" style="width:13.8pt;height:13.8pt" o:ole="">
            <v:imagedata r:id="rId41" o:title=""/>
          </v:shape>
          <o:OLEObject Type="Embed" ProgID="Equation.DSMT4" ShapeID="_x0000_i1040" DrawAspect="Content" ObjectID="_1729404542" r:id="rId42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lần lượt 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là trung điểm của </w:t>
      </w:r>
      <w:r w:rsidRPr="00D1611C">
        <w:rPr>
          <w:color w:val="000000" w:themeColor="text1"/>
          <w:position w:val="-10"/>
        </w:rPr>
        <w:object w:dxaOrig="600" w:dyaOrig="340" w14:anchorId="38BC2C68">
          <v:shape id="_x0000_i1041" type="#_x0000_t75" style="width:30pt;height:16.8pt" o:ole="">
            <v:imagedata r:id="rId43" o:title=""/>
          </v:shape>
          <o:OLEObject Type="Embed" ProgID="Equation.DSMT4" ShapeID="_x0000_i1041" DrawAspect="Content" ObjectID="_1729404543" r:id="rId44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color w:val="000000" w:themeColor="text1"/>
          <w:position w:val="-6"/>
        </w:rPr>
        <w:object w:dxaOrig="480" w:dyaOrig="300" w14:anchorId="26005239">
          <v:shape id="_x0000_i1042" type="#_x0000_t75" style="width:24.6pt;height:15pt" o:ole="">
            <v:imagedata r:id="rId45" o:title=""/>
          </v:shape>
          <o:OLEObject Type="Embed" ProgID="Equation.DSMT4" ShapeID="_x0000_i1042" DrawAspect="Content" ObjectID="_1729404544" r:id="rId46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Chứng minh ba đường thẳng </w:t>
      </w:r>
      <w:r w:rsidRPr="00D1611C">
        <w:rPr>
          <w:color w:val="000000" w:themeColor="text1"/>
          <w:position w:val="-10"/>
        </w:rPr>
        <w:object w:dxaOrig="540" w:dyaOrig="340" w14:anchorId="755F1046">
          <v:shape id="_x0000_i1043" type="#_x0000_t75" style="width:27pt;height:16.8pt" o:ole="">
            <v:imagedata r:id="rId47" o:title=""/>
          </v:shape>
          <o:OLEObject Type="Embed" ProgID="Equation.DSMT4" ShapeID="_x0000_i1043" DrawAspect="Content" ObjectID="_1729404545" r:id="rId48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11C">
        <w:rPr>
          <w:color w:val="000000" w:themeColor="text1"/>
          <w:position w:val="-4"/>
        </w:rPr>
        <w:object w:dxaOrig="499" w:dyaOrig="279" w14:anchorId="5B0036C7">
          <v:shape id="_x0000_i1044" type="#_x0000_t75" style="width:25.2pt;height:13.8pt" o:ole="">
            <v:imagedata r:id="rId49" o:title=""/>
          </v:shape>
          <o:OLEObject Type="Embed" ProgID="Equation.DSMT4" ShapeID="_x0000_i1044" DrawAspect="Content" ObjectID="_1729404546" r:id="rId50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1611C">
        <w:rPr>
          <w:color w:val="000000" w:themeColor="text1"/>
          <w:position w:val="-6"/>
        </w:rPr>
        <w:object w:dxaOrig="460" w:dyaOrig="300" w14:anchorId="3242591E">
          <v:shape id="_x0000_i1045" type="#_x0000_t75" style="width:22.2pt;height:15pt" o:ole="">
            <v:imagedata r:id="rId51" o:title=""/>
          </v:shape>
          <o:OLEObject Type="Embed" ProgID="Equation.DSMT4" ShapeID="_x0000_i1045" DrawAspect="Content" ObjectID="_1729404547" r:id="rId52"/>
        </w:objec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đồng quy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                          </w:t>
      </w:r>
      <w:r w:rsidR="006A3376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                           </w:t>
      </w:r>
      <w:r w:rsidR="00EF409F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</w:t>
      </w:r>
      <w:r w:rsidR="00204728" w:rsidRPr="00F81650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                </w:t>
      </w:r>
    </w:p>
    <w:p w14:paraId="6E66E6B6" w14:textId="3958B3AB" w:rsidR="00962F9F" w:rsidRPr="00D1611C" w:rsidRDefault="00962F9F" w:rsidP="000149D0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Bài </w:t>
      </w:r>
      <w:r w:rsidR="00CB4700"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5</w:t>
      </w:r>
      <w:r w:rsidR="00CB4700"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vi-VN"/>
        </w:rPr>
        <w:t>:</w:t>
      </w:r>
      <w:r w:rsidRPr="00D1611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(</w:t>
      </w:r>
      <w:r w:rsidR="00CB4700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>0</w:t>
      </w:r>
      <w:r w:rsidR="00CB4700"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  <w:lang w:val="vi-VN"/>
        </w:rPr>
        <w:t>,5</w:t>
      </w:r>
      <w:r w:rsidRPr="00F16E4B">
        <w:rPr>
          <w:rFonts w:ascii="Times New Roman" w:hAnsi="Times New Roman" w:cs="Times New Roman"/>
          <w:bCs/>
          <w:i/>
          <w:iCs/>
          <w:noProof/>
          <w:color w:val="000000" w:themeColor="text1"/>
          <w:sz w:val="28"/>
          <w:szCs w:val="28"/>
        </w:rPr>
        <w:t xml:space="preserve"> đi</w:t>
      </w:r>
      <w:r w:rsidRPr="00F16E4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ểm)</w:t>
      </w:r>
      <w:r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Tìm giá trị </w:t>
      </w:r>
      <w:r w:rsidR="00CB4700"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nhỏ</w:t>
      </w:r>
      <w:r w:rsidRPr="00D161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nhất của biểu thức:</w:t>
      </w:r>
    </w:p>
    <w:p w14:paraId="7CADBF7C" w14:textId="7D0E7DBA" w:rsidR="00962F9F" w:rsidRPr="00D1611C" w:rsidRDefault="00F81650" w:rsidP="000149D0">
      <w:pPr>
        <w:pStyle w:val="ListParagraph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</w:t>
      </w:r>
      <w:r w:rsidR="00775B94" w:rsidRPr="00D1611C">
        <w:rPr>
          <w:color w:val="000000" w:themeColor="text1"/>
          <w:position w:val="-12"/>
        </w:rPr>
        <w:object w:dxaOrig="3840" w:dyaOrig="420" w14:anchorId="31E005B9">
          <v:shape id="_x0000_i1046" type="#_x0000_t75" style="width:190.8pt;height:20.4pt" o:ole="">
            <v:imagedata r:id="rId53" o:title=""/>
          </v:shape>
          <o:OLEObject Type="Embed" ProgID="Equation.DSMT4" ShapeID="_x0000_i1046" DrawAspect="Content" ObjectID="_1729404548" r:id="rId54"/>
        </w:object>
      </w:r>
    </w:p>
    <w:p w14:paraId="2E649191" w14:textId="2A119B2C" w:rsidR="006D7428" w:rsidRPr="00D1611C" w:rsidRDefault="00D9304D" w:rsidP="0070401C">
      <w:pPr>
        <w:pStyle w:val="Heading2"/>
        <w:numPr>
          <w:ilvl w:val="0"/>
          <w:numId w:val="0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118659976"/>
      <w:r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70401C" w:rsidRPr="0070401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Hết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</w:p>
    <w:bookmarkEnd w:id="4"/>
    <w:p w14:paraId="643FA2E0" w14:textId="5FC5E096" w:rsidR="00CB4700" w:rsidRPr="00D1611C" w:rsidRDefault="00CB47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E077670" w14:textId="6F80C457" w:rsidR="00C30B5F" w:rsidRPr="00D1611C" w:rsidRDefault="00C30B5F" w:rsidP="00C30B5F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HƯỚNG DẪN CHẤM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GIỮA KÌ I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003385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- </w:t>
      </w:r>
      <w:r w:rsidR="00003385"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TOÁN 8</w:t>
      </w:r>
    </w:p>
    <w:p w14:paraId="00FEE413" w14:textId="49E70068" w:rsidR="00C30B5F" w:rsidRPr="00D1611C" w:rsidRDefault="00C30B5F" w:rsidP="00C30B5F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2022 – 2023</w:t>
      </w:r>
    </w:p>
    <w:p w14:paraId="151F7A2B" w14:textId="246DC7AD" w:rsidR="003A1D81" w:rsidRPr="00D1611C" w:rsidRDefault="003A1D81" w:rsidP="003A1D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ĐỀ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  <w:t xml:space="preserve"> 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85"/>
        <w:gridCol w:w="6437"/>
        <w:gridCol w:w="1077"/>
      </w:tblGrid>
      <w:tr w:rsidR="00D1611C" w:rsidRPr="00D1611C" w14:paraId="00B65CC2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57F0" w14:textId="77777777" w:rsidR="00C30B5F" w:rsidRPr="00D1611C" w:rsidRDefault="00C30B5F" w:rsidP="00C30B5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Bài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4FC" w14:textId="77777777" w:rsidR="00C30B5F" w:rsidRPr="00D1611C" w:rsidRDefault="00C30B5F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E65E" w14:textId="77777777" w:rsidR="00C30B5F" w:rsidRPr="00D1611C" w:rsidRDefault="00C30B5F" w:rsidP="006D7428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7A5" w14:textId="77777777" w:rsidR="00C30B5F" w:rsidRPr="00D1611C" w:rsidRDefault="00C30B5F" w:rsidP="00C30B5F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D1611C" w:rsidRPr="00D1611C" w14:paraId="7752FCCB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1C98" w14:textId="77777777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1</w:t>
            </w:r>
          </w:p>
          <w:p w14:paraId="7E82F42B" w14:textId="3558AEE2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003385"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,0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23B" w14:textId="058F1079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626E179B" w14:textId="4F8204EF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BFBF" w14:textId="05DA1B64" w:rsidR="00C30B5F" w:rsidRPr="00D1611C" w:rsidRDefault="00694488" w:rsidP="006D7428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280" w:dyaOrig="420" w14:anchorId="041B0A3F">
                <v:shape id="_x0000_i1047" type="#_x0000_t75" style="width:63.6pt;height:20.4pt" o:ole="">
                  <v:imagedata r:id="rId55" o:title=""/>
                </v:shape>
                <o:OLEObject Type="Embed" ProgID="Equation.DSMT4" ShapeID="_x0000_i1047" DrawAspect="Content" ObjectID="_1729404549" r:id="rId56"/>
              </w:object>
            </w:r>
          </w:p>
          <w:p w14:paraId="6327BFA9" w14:textId="02F88966" w:rsidR="006D7428" w:rsidRPr="00D1611C" w:rsidRDefault="006D7428" w:rsidP="006D7428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=</w:t>
            </w:r>
            <w:r w:rsidR="00811C1E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3xy(x-2)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486" w14:textId="77777777" w:rsidR="006D7428" w:rsidRPr="00D1611C" w:rsidRDefault="006D7428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62AB51" w14:textId="2E524F0D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</w:tc>
      </w:tr>
      <w:tr w:rsidR="00D1611C" w:rsidRPr="00D1611C" w14:paraId="56322B28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E4B1" w14:textId="77777777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856" w14:textId="50DE1652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  <w:p w14:paraId="2BC01382" w14:textId="0B0EB987" w:rsidR="00C30B5F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7</w:t>
            </w:r>
            <w:r w:rsidR="00C30B5F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8C1" w14:textId="4941AE51" w:rsidR="00C30B5F" w:rsidRPr="00D1611C" w:rsidRDefault="00694488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62"/>
              </w:rPr>
              <w:object w:dxaOrig="2780" w:dyaOrig="1400" w14:anchorId="539C6CA7">
                <v:shape id="_x0000_i1048" type="#_x0000_t75" style="width:139.2pt;height:70.2pt" o:ole="">
                  <v:imagedata r:id="rId57" o:title=""/>
                </v:shape>
                <o:OLEObject Type="Embed" ProgID="Equation.DSMT4" ShapeID="_x0000_i1048" DrawAspect="Content" ObjectID="_1729404550" r:id="rId58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906" w14:textId="77777777" w:rsidR="000149D0" w:rsidRPr="00D1611C" w:rsidRDefault="000149D0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FFE0B6" w14:textId="15D2FC5E" w:rsidR="00C30B5F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0149D0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5A2850AD" w14:textId="77777777" w:rsidR="001C09FE" w:rsidRPr="00D1611C" w:rsidRDefault="001C09FE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EE61FE" w14:textId="7FFA755A" w:rsidR="001C09FE" w:rsidRPr="00D1611C" w:rsidRDefault="00C30B5F" w:rsidP="00C30B5F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</w:tc>
      </w:tr>
      <w:tr w:rsidR="00D1611C" w:rsidRPr="00D1611C" w14:paraId="61B54F7B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1E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0FF" w14:textId="62378A06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c)</w:t>
            </w:r>
          </w:p>
          <w:p w14:paraId="6EC6BD15" w14:textId="4AB775D4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0,</w:t>
            </w:r>
            <w:r w:rsid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7</w:t>
            </w: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B70" w14:textId="44ED3F84" w:rsidR="00003385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840" w:dyaOrig="420" w14:anchorId="09112E44">
                <v:shape id="_x0000_i1049" type="#_x0000_t75" style="width:92.4pt;height:20.4pt" o:ole="">
                  <v:imagedata r:id="rId59" o:title=""/>
                </v:shape>
                <o:OLEObject Type="Embed" ProgID="Equation.DSMT4" ShapeID="_x0000_i1049" DrawAspect="Content" ObjectID="_1729404551" r:id="rId60"/>
              </w:object>
            </w:r>
          </w:p>
          <w:p w14:paraId="6C78A20A" w14:textId="04CC8E4F" w:rsidR="000149D0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8"/>
              </w:rPr>
              <w:object w:dxaOrig="2280" w:dyaOrig="499" w14:anchorId="6A506921">
                <v:shape id="_x0000_i1050" type="#_x0000_t75" style="width:114pt;height:25.2pt" o:ole="">
                  <v:imagedata r:id="rId61" o:title=""/>
                </v:shape>
                <o:OLEObject Type="Embed" ProgID="Equation.DSMT4" ShapeID="_x0000_i1050" DrawAspect="Content" ObjectID="_1729404552" r:id="rId62"/>
              </w:object>
            </w:r>
            <w:r w:rsidR="006D7428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E7C99D7" w14:textId="5B6E3945" w:rsidR="000149D0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1680" w:dyaOrig="420" w14:anchorId="72275421">
                <v:shape id="_x0000_i1051" type="#_x0000_t75" style="width:84pt;height:20.4pt" o:ole="">
                  <v:imagedata r:id="rId63" o:title=""/>
                </v:shape>
                <o:OLEObject Type="Embed" ProgID="Equation.DSMT4" ShapeID="_x0000_i1051" DrawAspect="Content" ObjectID="_1729404553" r:id="rId64"/>
              </w:object>
            </w:r>
          </w:p>
          <w:p w14:paraId="5950D13A" w14:textId="400CF0E5" w:rsidR="006D7428" w:rsidRPr="00D1611C" w:rsidRDefault="00826E2A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color w:val="000000" w:themeColor="text1"/>
                <w:position w:val="-12"/>
              </w:rPr>
              <w:object w:dxaOrig="2659" w:dyaOrig="360" w14:anchorId="7754067E">
                <v:shape id="_x0000_i1052" type="#_x0000_t75" style="width:132.6pt;height:18.6pt" o:ole="">
                  <v:imagedata r:id="rId65" o:title=""/>
                </v:shape>
                <o:OLEObject Type="Embed" ProgID="Equation.DSMT4" ShapeID="_x0000_i1052" DrawAspect="Content" ObjectID="_1729404554" r:id="rId66"/>
              </w:object>
            </w:r>
            <w:r w:rsidR="006D7428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DAF" w14:textId="77777777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E50E8A" w14:textId="290CBF5C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2D6B93B5" w14:textId="094C346F" w:rsidR="000149D0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844257" w14:textId="2675149C" w:rsidR="000149D0" w:rsidRPr="00D1611C" w:rsidRDefault="00264F36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0C778EFE" w14:textId="130E5CD9" w:rsidR="00003385" w:rsidRPr="00D1611C" w:rsidRDefault="000149D0" w:rsidP="000149D0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D1611C" w:rsidRPr="00D1611C" w14:paraId="7F7351FC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E4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2</w:t>
            </w:r>
          </w:p>
          <w:p w14:paraId="0C95E19D" w14:textId="450F0DF3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463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463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FC01" w14:textId="4D9CCF68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405CA681" w14:textId="77777777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1,0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4D2" w14:textId="1BB3F53B" w:rsidR="001C09FE" w:rsidRPr="00826E2A" w:rsidRDefault="001C09FE" w:rsidP="00826E2A">
            <w:pPr>
              <w:pStyle w:val="ListParagraph"/>
              <w:numPr>
                <w:ilvl w:val="0"/>
                <w:numId w:val="20"/>
              </w:numPr>
              <w:tabs>
                <w:tab w:val="center" w:pos="6480"/>
              </w:tabs>
              <w:spacing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26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771189" w:rsidRPr="00826E2A">
              <w:rPr>
                <w:position w:val="-6"/>
              </w:rPr>
              <w:object w:dxaOrig="3300" w:dyaOrig="360" w14:anchorId="267F1B0B">
                <v:shape id="_x0000_i1053" type="#_x0000_t75" style="width:164.4pt;height:18.6pt" o:ole="">
                  <v:imagedata r:id="rId67" o:title=""/>
                </v:shape>
                <o:OLEObject Type="Embed" ProgID="Equation.DSMT4" ShapeID="_x0000_i1053" DrawAspect="Content" ObjectID="_1729404555" r:id="rId68"/>
              </w:object>
            </w:r>
          </w:p>
          <w:p w14:paraId="468F6391" w14:textId="50195F50" w:rsidR="00826E2A" w:rsidRPr="003D6D77" w:rsidRDefault="00826E2A" w:rsidP="003D6D77">
            <w:pPr>
              <w:tabs>
                <w:tab w:val="center" w:pos="6480"/>
              </w:tabs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val="vi-VN"/>
              </w:rPr>
              <w:t xml:space="preserve">                </w:t>
            </w:r>
            <w:r w:rsidR="003D6D77" w:rsidRPr="00826E2A">
              <w:rPr>
                <w:color w:val="000000" w:themeColor="text1"/>
                <w:position w:val="-6"/>
              </w:rPr>
              <w:object w:dxaOrig="1240" w:dyaOrig="300" w14:anchorId="7D5E0E52">
                <v:shape id="_x0000_i1054" type="#_x0000_t75" style="width:61.8pt;height:15pt" o:ole="">
                  <v:imagedata r:id="rId69" o:title=""/>
                </v:shape>
                <o:OLEObject Type="Embed" ProgID="Equation.DSMT4" ShapeID="_x0000_i1054" DrawAspect="Content" ObjectID="_1729404556" r:id="rId70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C0B" w14:textId="3023E81E" w:rsidR="00003385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  <w:p w14:paraId="400AF55A" w14:textId="1277896D" w:rsidR="001C09FE" w:rsidRPr="00D1611C" w:rsidRDefault="00003385" w:rsidP="001C09FE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0,5đ</w:t>
            </w:r>
          </w:p>
        </w:tc>
      </w:tr>
      <w:tr w:rsidR="00D1611C" w:rsidRPr="00D1611C" w14:paraId="53F97821" w14:textId="77777777" w:rsidTr="000C59CB">
        <w:trPr>
          <w:trHeight w:val="8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3E04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088" w14:textId="78914183" w:rsidR="00003385" w:rsidRPr="00D1611C" w:rsidRDefault="00003385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0DACCA46" w14:textId="24DD0804" w:rsidR="00003385" w:rsidRPr="00D1611C" w:rsidRDefault="00463281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,5</w:t>
            </w:r>
            <w:r w:rsidR="00003385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384" w14:textId="48250CFC" w:rsidR="00463281" w:rsidRPr="003D6D77" w:rsidRDefault="00BF6BF9" w:rsidP="003D6D77">
            <w:pPr>
              <w:pStyle w:val="ListParagraph"/>
              <w:numPr>
                <w:ilvl w:val="0"/>
                <w:numId w:val="20"/>
              </w:numPr>
              <w:tabs>
                <w:tab w:val="center" w:pos="6480"/>
              </w:tabs>
              <w:spacing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463281" w:rsidRP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Thay x = 1 vào A ta có </w:t>
            </w:r>
          </w:p>
          <w:p w14:paraId="03FFA555" w14:textId="337BAC72" w:rsidR="00463281" w:rsidRDefault="00463281" w:rsidP="00463281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A = 2.1 – </w:t>
            </w:r>
            <w:r w:rsid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  <w:p w14:paraId="6961A655" w14:textId="0855FBBC" w:rsidR="003D6D77" w:rsidRPr="003D6D77" w:rsidRDefault="00463281" w:rsidP="003D6D77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= -</w:t>
            </w:r>
            <w:r w:rsidR="003D6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2C9" w14:textId="77777777" w:rsidR="003E72D8" w:rsidRDefault="003E72D8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F016B1" w14:textId="027DE32C" w:rsidR="00BF6BF9" w:rsidRDefault="00BF6BF9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06313BF" w14:textId="7F0DBE4A" w:rsidR="00003385" w:rsidRPr="00D1611C" w:rsidRDefault="00BF6BF9" w:rsidP="00BF6BF9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</w:tc>
      </w:tr>
      <w:tr w:rsidR="00D1611C" w:rsidRPr="00D1611C" w14:paraId="13224AA2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C64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3</w:t>
            </w:r>
          </w:p>
          <w:p w14:paraId="0BBE7205" w14:textId="39104C3E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(2,0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3DC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2428ED8E" w14:textId="62211E10" w:rsidR="00003385" w:rsidRPr="00D1611C" w:rsidRDefault="00463281" w:rsidP="00003385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,5</w:t>
            </w:r>
            <w:r w:rsidR="00003385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5F5" w14:textId="77777777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965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3(x – 2)  + x =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</w:t>
            </w:r>
          </w:p>
          <w:p w14:paraId="36A5E446" w14:textId="45188C99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3x – 6 + x = 6  </w:t>
            </w:r>
          </w:p>
          <w:p w14:paraId="52D2A58E" w14:textId="0AE59706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  4x  = 12</w:t>
            </w:r>
          </w:p>
          <w:p w14:paraId="5EF68D38" w14:textId="77777777" w:rsidR="00463281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                x = 3   </w:t>
            </w:r>
          </w:p>
          <w:p w14:paraId="39AA5E13" w14:textId="6C58F48F" w:rsidR="006D7428" w:rsidRPr="00D1611C" w:rsidRDefault="00463281" w:rsidP="006D7428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Vậy  x = 3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A17" w14:textId="77777777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977216" w14:textId="785A6B55" w:rsidR="00003385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4D4A0D5A" w14:textId="77777777" w:rsidR="00D9304D" w:rsidRDefault="00D9304D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0F2599" w14:textId="3460E20C" w:rsidR="00003385" w:rsidRPr="00D1611C" w:rsidRDefault="00003385" w:rsidP="0000338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  <w:tr w:rsidR="00A7667A" w:rsidRPr="00D1611C" w14:paraId="683ED0E5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61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CD6" w14:textId="77777777" w:rsidR="00A7667A" w:rsidRPr="00D1611C" w:rsidRDefault="00A7667A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6E5E8476" w14:textId="5FF9FE1B" w:rsidR="00A7667A" w:rsidRPr="00D1611C" w:rsidRDefault="00A7667A" w:rsidP="0070401C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,75</w:t>
            </w: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719" w14:textId="1856A47C" w:rsidR="00A7667A" w:rsidRDefault="00A7667A" w:rsidP="00A7667A">
            <w:pPr>
              <w:spacing w:after="0" w:line="24" w:lineRule="atLeast"/>
              <w:rPr>
                <w:color w:val="000000" w:themeColor="text1"/>
              </w:rPr>
            </w:pPr>
          </w:p>
          <w:p w14:paraId="1297BDFA" w14:textId="0EBFA61B" w:rsidR="00A7667A" w:rsidRDefault="00E27730" w:rsidP="00A7667A">
            <w:pPr>
              <w:spacing w:after="0" w:line="24" w:lineRule="atLeast"/>
              <w:rPr>
                <w:color w:val="000000" w:themeColor="text1"/>
              </w:rPr>
            </w:pPr>
            <w:r w:rsidRPr="00E27730">
              <w:rPr>
                <w:color w:val="000000" w:themeColor="text1"/>
                <w:position w:val="-112"/>
              </w:rPr>
              <w:object w:dxaOrig="2500" w:dyaOrig="2400" w14:anchorId="0AB3020F">
                <v:shape id="_x0000_i1055" type="#_x0000_t75" style="width:124.2pt;height:120pt" o:ole="">
                  <v:imagedata r:id="rId71" o:title=""/>
                </v:shape>
                <o:OLEObject Type="Embed" ProgID="Equation.DSMT4" ShapeID="_x0000_i1055" DrawAspect="Content" ObjectID="_1729404557" r:id="rId72"/>
              </w:object>
            </w:r>
          </w:p>
          <w:p w14:paraId="3B0C9E5A" w14:textId="20B608D7" w:rsidR="000C59CB" w:rsidRPr="0096580A" w:rsidRDefault="000C59CB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lang w:val="vi-VN"/>
              </w:rPr>
              <w:t xml:space="preserve">   Vậy </w:t>
            </w:r>
            <w:r w:rsidRPr="00A7667A">
              <w:rPr>
                <w:position w:val="-32"/>
              </w:rPr>
              <w:object w:dxaOrig="1219" w:dyaOrig="780" w14:anchorId="2CE4F690">
                <v:shape id="_x0000_i1056" type="#_x0000_t75" style="width:61.8pt;height:39pt" o:ole="">
                  <v:imagedata r:id="rId73" o:title=""/>
                </v:shape>
                <o:OLEObject Type="Embed" ProgID="Equation.DSMT4" ShapeID="_x0000_i1056" DrawAspect="Content" ObjectID="_1729404558" r:id="rId74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88F" w14:textId="77777777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EF0E21" w14:textId="77777777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AA59C2" w14:textId="6CD246B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43423149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6984C6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0,25đ</w:t>
            </w:r>
          </w:p>
          <w:p w14:paraId="5A82A4B0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3C094F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0D574E" w14:textId="77777777" w:rsidR="00E27730" w:rsidRDefault="00E27730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17962B" w14:textId="163DE88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E23A35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6622553F" w14:textId="77777777" w:rsidTr="00D9304D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DBC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B69" w14:textId="066D3593" w:rsidR="00A7667A" w:rsidRPr="00D54CFB" w:rsidRDefault="00A7667A" w:rsidP="0070401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c)</w:t>
            </w:r>
          </w:p>
          <w:p w14:paraId="6ACD7F78" w14:textId="56A3FFB2" w:rsidR="00A7667A" w:rsidRPr="00463281" w:rsidRDefault="00A7667A" w:rsidP="0070401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</w:t>
            </w: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,75</w:t>
            </w:r>
            <w:r w:rsidRPr="0046328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C47" w14:textId="75157828" w:rsidR="00A7667A" w:rsidRDefault="00A7667A" w:rsidP="00A7667A">
            <w:pPr>
              <w:tabs>
                <w:tab w:val="left" w:pos="765"/>
              </w:tabs>
              <w:spacing w:line="360" w:lineRule="auto"/>
            </w:pPr>
            <w:r w:rsidRPr="00F56F66">
              <w:rPr>
                <w:position w:val="-6"/>
              </w:rPr>
              <w:object w:dxaOrig="1960" w:dyaOrig="360" w14:anchorId="45AB46F2">
                <v:shape id="_x0000_i1057" type="#_x0000_t75" style="width:98.4pt;height:18.6pt" o:ole="">
                  <v:imagedata r:id="rId20" o:title=""/>
                </v:shape>
                <o:OLEObject Type="Embed" ProgID="Equation.DSMT4" ShapeID="_x0000_i1057" DrawAspect="Content" ObjectID="_1729404559" r:id="rId75"/>
              </w:object>
            </w:r>
          </w:p>
          <w:p w14:paraId="6F9725A8" w14:textId="09634243" w:rsidR="00A7667A" w:rsidRDefault="00A7667A" w:rsidP="00A7667A">
            <w:pPr>
              <w:tabs>
                <w:tab w:val="left" w:pos="765"/>
              </w:tabs>
              <w:spacing w:line="360" w:lineRule="auto"/>
            </w:pPr>
            <w:r w:rsidRPr="003D6D77">
              <w:rPr>
                <w:position w:val="-54"/>
              </w:rPr>
              <w:object w:dxaOrig="2220" w:dyaOrig="1300" w14:anchorId="5E2A89D3">
                <v:shape id="_x0000_i1058" type="#_x0000_t75" style="width:111pt;height:65.4pt" o:ole="">
                  <v:imagedata r:id="rId76" o:title=""/>
                </v:shape>
                <o:OLEObject Type="Embed" ProgID="Equation.DSMT4" ShapeID="_x0000_i1058" DrawAspect="Content" ObjectID="_1729404560" r:id="rId77"/>
              </w:object>
            </w:r>
          </w:p>
          <w:p w14:paraId="68A00744" w14:textId="725376E7" w:rsidR="00A7667A" w:rsidRPr="003D6D77" w:rsidRDefault="00A7667A" w:rsidP="00A7667A">
            <w:pPr>
              <w:tabs>
                <w:tab w:val="left" w:pos="765"/>
              </w:tabs>
              <w:spacing w:line="360" w:lineRule="auto"/>
            </w:pPr>
            <w:r>
              <w:rPr>
                <w:lang w:val="vi-VN"/>
              </w:rPr>
              <w:lastRenderedPageBreak/>
              <w:t xml:space="preserve">   Vậy </w:t>
            </w:r>
            <w:r w:rsidRPr="00A7667A">
              <w:rPr>
                <w:position w:val="-32"/>
              </w:rPr>
              <w:object w:dxaOrig="1480" w:dyaOrig="780" w14:anchorId="5B42F4A7">
                <v:shape id="_x0000_i1059" type="#_x0000_t75" style="width:73.8pt;height:39pt" o:ole="">
                  <v:imagedata r:id="rId78" o:title=""/>
                </v:shape>
                <o:OLEObject Type="Embed" ProgID="Equation.DSMT4" ShapeID="_x0000_i1059" DrawAspect="Content" ObjectID="_1729404561" r:id="rId79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0A7" w14:textId="15E8F4E0" w:rsidR="00264F36" w:rsidRDefault="00264F36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06FF55" w14:textId="77777777" w:rsidR="0070401C" w:rsidRDefault="0070401C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EF0D70" w14:textId="77777777" w:rsidR="00D9304D" w:rsidRDefault="00D9304D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850BDF" w14:textId="3179A1FA" w:rsidR="00A7667A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3954693D" w14:textId="4484B0A6" w:rsidR="0070401C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9E3500F" w14:textId="77777777" w:rsidR="00D9304D" w:rsidRDefault="00D9304D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43B277" w14:textId="516E0575" w:rsidR="00A7667A" w:rsidRPr="00D1611C" w:rsidRDefault="00A7667A" w:rsidP="000F0D1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0,25 đ</w:t>
            </w:r>
          </w:p>
        </w:tc>
      </w:tr>
      <w:tr w:rsidR="00264F36" w:rsidRPr="00D1611C" w14:paraId="1067CA59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230" w14:textId="77777777" w:rsidR="00264F36" w:rsidRPr="00D1611C" w:rsidRDefault="00264F36" w:rsidP="00264F36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Bài 4</w:t>
            </w:r>
          </w:p>
          <w:p w14:paraId="332D76EB" w14:textId="2B7148B1" w:rsidR="00264F36" w:rsidRPr="00D1611C" w:rsidRDefault="00264F36" w:rsidP="00264F36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F3F" w14:textId="77777777" w:rsidR="00264F36" w:rsidRDefault="00264F36" w:rsidP="00A7667A">
            <w:pPr>
              <w:spacing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Bài 4.1</w:t>
            </w:r>
          </w:p>
          <w:p w14:paraId="7237D2BC" w14:textId="57892B39" w:rsidR="00264F36" w:rsidRDefault="00264F36" w:rsidP="00A7667A">
            <w:pPr>
              <w:spacing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(1</w:t>
            </w:r>
            <w:r w:rsidR="007454E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 xml:space="preserve"> đ)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288" w14:textId="44E99AAE" w:rsidR="00D35D69" w:rsidRDefault="00D1346A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34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744E8D10" wp14:editId="1477FFCD">
                  <wp:simplePos x="0" y="0"/>
                  <wp:positionH relativeFrom="column">
                    <wp:posOffset>1081108</wp:posOffset>
                  </wp:positionH>
                  <wp:positionV relativeFrom="paragraph">
                    <wp:posOffset>277968</wp:posOffset>
                  </wp:positionV>
                  <wp:extent cx="2697804" cy="1089025"/>
                  <wp:effectExtent l="0" t="0" r="0" b="0"/>
                  <wp:wrapTight wrapText="bothSides">
                    <wp:wrapPolygon edited="0">
                      <wp:start x="763" y="1134"/>
                      <wp:lineTo x="763" y="2645"/>
                      <wp:lineTo x="1373" y="13980"/>
                      <wp:lineTo x="763" y="18892"/>
                      <wp:lineTo x="1220" y="19270"/>
                      <wp:lineTo x="9610" y="20026"/>
                      <wp:lineTo x="10831" y="20026"/>
                      <wp:lineTo x="16780" y="19270"/>
                      <wp:lineTo x="20898" y="17003"/>
                      <wp:lineTo x="20898" y="10202"/>
                      <wp:lineTo x="18458" y="7935"/>
                      <wp:lineTo x="14339" y="7935"/>
                      <wp:lineTo x="14644" y="6045"/>
                      <wp:lineTo x="9763" y="3778"/>
                      <wp:lineTo x="1831" y="1134"/>
                      <wp:lineTo x="763" y="1134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04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r w:rsidR="00D35D69" w:rsidRPr="00D04C5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1570F34" wp14:editId="6A2432E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252095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AE85B" id="Ink 15" o:spid="_x0000_s1026" type="#_x0000_t75" style="position:absolute;margin-left:14.9pt;margin-top:19.15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">
                      <v:imagedata r:id="rId89" o:title=""/>
                    </v:shape>
                  </w:pict>
                </mc:Fallback>
              </mc:AlternateContent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vẽ hình minh họa</w:t>
            </w:r>
          </w:p>
          <w:p w14:paraId="2F887EF4" w14:textId="566D9492" w:rsidR="00D1346A" w:rsidRPr="00D04C5E" w:rsidRDefault="00D1346A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27C339CA" w14:textId="77777777" w:rsidR="00BB381D" w:rsidRDefault="00BB381D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B32FFE1" w14:textId="77777777" w:rsidR="00BB381D" w:rsidRDefault="00BB381D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366E74E5" w14:textId="078CAF70" w:rsidR="00D35D69" w:rsidRPr="00D04C5E" w:rsidRDefault="00D35D69" w:rsidP="00A7667A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Tứ giác ABCD có AB // CD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60500036">
                <v:shape id="_x0000_i1060" type="#_x0000_t75" style="width:18.6pt;height:12pt" o:ole="">
                  <v:imagedata r:id="rId90" o:title=""/>
                </v:shape>
                <o:OLEObject Type="Embed" ProgID="Equation.DSMT4" ShapeID="_x0000_i1060" DrawAspect="Content" ObjectID="_1729404562" r:id="rId91"/>
              </w:object>
            </w:r>
            <w:r w:rsidR="00D04C5E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Tứ giác ABCD là hình thang </w:t>
            </w:r>
          </w:p>
          <w:p w14:paraId="2D4E5B56" w14:textId="692C6D9C" w:rsidR="00D35D69" w:rsidRPr="00D04C5E" w:rsidRDefault="00D35D69" w:rsidP="00D35D69">
            <w:pPr>
              <w:pStyle w:val="ListParagraph"/>
              <w:numPr>
                <w:ilvl w:val="0"/>
                <w:numId w:val="24"/>
              </w:num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Xét hình </w:t>
            </w:r>
            <w:r w:rsidR="00D04C5E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thang 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ABCD có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2260" w:dyaOrig="340" w14:anchorId="35A105FE">
                <v:shape id="_x0000_i1061" type="#_x0000_t75" style="width:112.2pt;height:18pt" o:ole="">
                  <v:imagedata r:id="rId92" o:title=""/>
                </v:shape>
                <o:OLEObject Type="Embed" ProgID="Equation.DSMT4" ShapeID="_x0000_i1061" DrawAspect="Content" ObjectID="_1729404563" r:id="rId93"/>
              </w:object>
            </w:r>
          </w:p>
          <w:p w14:paraId="11A45FD5" w14:textId="77777777" w:rsidR="00D04C5E" w:rsidRPr="00D04C5E" w:rsidRDefault="00D35D69" w:rsidP="00D35D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519E7021">
                <v:shape id="_x0000_i1062" type="#_x0000_t75" style="width:18.6pt;height:12pt" o:ole="">
                  <v:imagedata r:id="rId90" o:title=""/>
                </v:shape>
                <o:OLEObject Type="Embed" ProgID="Equation.DSMT4" ShapeID="_x0000_i1062" DrawAspect="Content" ObjectID="_1729404564" r:id="rId94"/>
              </w:objec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EF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 của hình thang ABCD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</w:p>
          <w:p w14:paraId="4634CB8C" w14:textId="77777777" w:rsidR="00D04C5E" w:rsidRPr="00D04C5E" w:rsidRDefault="00D35D69" w:rsidP="00D35D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  <w:r w:rsidR="00D04C5E" w:rsidRPr="00D04C5E">
              <w:rPr>
                <w:rFonts w:ascii="Times New Roman" w:hAnsi="Times New Roman" w:cs="Times New Roman"/>
                <w:color w:val="000000" w:themeColor="text1"/>
                <w:position w:val="-46"/>
                <w:sz w:val="28"/>
                <w:szCs w:val="28"/>
              </w:rPr>
              <w:object w:dxaOrig="2240" w:dyaOrig="1080" w14:anchorId="69FD38DB">
                <v:shape id="_x0000_i1063" type="#_x0000_t75" style="width:112.2pt;height:54pt" o:ole="">
                  <v:imagedata r:id="rId95" o:title=""/>
                </v:shape>
                <o:OLEObject Type="Embed" ProgID="Equation.DSMT4" ShapeID="_x0000_i1063" DrawAspect="Content" ObjectID="_1729404565" r:id="rId96"/>
              </w:objec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</w:t>
            </w:r>
          </w:p>
          <w:p w14:paraId="629C6D6E" w14:textId="16CB7DB9" w:rsidR="00264F36" w:rsidRPr="00D35D69" w:rsidRDefault="00D04C5E" w:rsidP="00D35D69">
            <w:pPr>
              <w:tabs>
                <w:tab w:val="left" w:pos="765"/>
              </w:tabs>
              <w:spacing w:line="360" w:lineRule="auto"/>
              <w:rPr>
                <w:lang w:val="vi-VN"/>
              </w:rPr>
            </w:pP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T/S : </w:t>
            </w:r>
            <w:r w:rsidR="001A36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 CD = 2.</w:t>
            </w:r>
            <w:r w:rsidR="001A362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35D69" w:rsidRPr="00D04C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  <w:r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6DCC8EA1">
                <v:shape id="_x0000_i1064" type="#_x0000_t75" style="width:18.6pt;height:12pt" o:ole="">
                  <v:imagedata r:id="rId90" o:title=""/>
                </v:shape>
                <o:OLEObject Type="Embed" ProgID="Equation.DSMT4" ShapeID="_x0000_i1064" DrawAspect="Content" ObjectID="_1729404566" r:id="rId97"/>
              </w:objec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CD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= </w:t>
            </w:r>
            <w:r w:rsidR="001A3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cm</w:t>
            </w:r>
            <w:r w:rsidR="00D35D69">
              <w:rPr>
                <w:lang w:val="vi-VN"/>
              </w:rPr>
              <w:t xml:space="preserve">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9E18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26234B25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BFD1C0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2AB0FE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B2D84D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20D0DF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F9DF1E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F14F26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764910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8B5A84" w14:textId="63D4E8F2" w:rsidR="00D04C5E" w:rsidRDefault="00D35D69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1F917E93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02F9E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8D205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BD7DE2" w14:textId="6E397D69" w:rsidR="00264F36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  <w:p w14:paraId="5532DE14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23FD60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5B53FF" w14:textId="77777777" w:rsidR="00D04C5E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DD9FA4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20C3A" w14:textId="77777777" w:rsidR="00D9304D" w:rsidRDefault="00D9304D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1F0DF9" w14:textId="02BC3574" w:rsidR="00D04C5E" w:rsidRPr="00D35D69" w:rsidRDefault="00D04C5E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</w:t>
            </w:r>
          </w:p>
        </w:tc>
      </w:tr>
      <w:tr w:rsidR="00A7667A" w:rsidRPr="00D1611C" w14:paraId="517659A7" w14:textId="77777777" w:rsidTr="0046328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191B" w14:textId="2038999B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18A" w14:textId="43D6B479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0,5 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8B7" w14:textId="7494541F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Vẽ hình, GT - KL đúng</w:t>
            </w:r>
          </w:p>
          <w:p w14:paraId="45CAD991" w14:textId="77B1F2CE" w:rsidR="00A7667A" w:rsidRPr="00D1611C" w:rsidRDefault="00A7667A" w:rsidP="00A7667A">
            <w:pPr>
              <w:spacing w:after="0" w:line="24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0BCAF7E" wp14:editId="230E6155">
                  <wp:extent cx="2932151" cy="1759352"/>
                  <wp:effectExtent l="0" t="0" r="1905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963" cy="176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1C9" w14:textId="016BC1B4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đ</w:t>
            </w:r>
          </w:p>
          <w:p w14:paraId="0288B437" w14:textId="58924EB0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567B705C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9A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D7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a)</w:t>
            </w:r>
          </w:p>
          <w:p w14:paraId="79DB9945" w14:textId="2FA9DC3D" w:rsidR="00A7667A" w:rsidRPr="00D1611C" w:rsidRDefault="00830547" w:rsidP="00D1346A">
            <w:pPr>
              <w:spacing w:after="0" w:line="24" w:lineRule="atLeast"/>
              <w:ind w:right="-117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,0</w:t>
            </w:r>
            <w:r w:rsidR="00A7667A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AF5" w14:textId="6A79C6B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a) Chứng minh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642B416C">
                <v:shape id="_x0000_i1065" type="#_x0000_t75" style="width:45pt;height:15pt" o:ole="">
                  <v:imagedata r:id="rId31" o:title=""/>
                </v:shape>
                <o:OLEObject Type="Embed" ProgID="Equation.DSMT4" ShapeID="_x0000_i1065" DrawAspect="Content" ObjectID="_1729404567" r:id="rId99"/>
              </w:object>
            </w: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là hình thang.</w:t>
            </w:r>
          </w:p>
          <w:p w14:paraId="2A83087E" w14:textId="37E9C82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 </w:t>
            </w:r>
            <w:r w:rsidRPr="00D1611C">
              <w:rPr>
                <w:color w:val="000000" w:themeColor="text1"/>
                <w:position w:val="-10"/>
              </w:rPr>
              <w:object w:dxaOrig="600" w:dyaOrig="340" w14:anchorId="0E0A977E">
                <v:shape id="_x0000_i1066" type="#_x0000_t75" style="width:30pt;height:16.8pt" o:ole="">
                  <v:imagedata r:id="rId100" o:title=""/>
                </v:shape>
                <o:OLEObject Type="Embed" ProgID="Equation.DSMT4" ShapeID="_x0000_i1066" DrawAspect="Content" ObjectID="_1729404568" r:id="rId10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56AF2AAE">
                <v:shape id="_x0000_i1067" type="#_x0000_t75" style="width:24.6pt;height:15pt" o:ole="">
                  <v:imagedata r:id="rId102" o:title=""/>
                </v:shape>
                <o:OLEObject Type="Embed" ProgID="Equation.DSMT4" ShapeID="_x0000_i1067" DrawAspect="Content" ObjectID="_1729404569" r:id="rId10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hai đường trung tuyến của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28F9E201">
                <v:shape id="_x0000_i1068" type="#_x0000_t75" style="width:39pt;height:15pt" o:ole="">
                  <v:imagedata r:id="rId104" o:title=""/>
                </v:shape>
                <o:OLEObject Type="Embed" ProgID="Equation.DSMT4" ShapeID="_x0000_i1068" DrawAspect="Content" ObjectID="_1729404570" r:id="rId10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(gt)</w:t>
            </w:r>
          </w:p>
          <w:p w14:paraId="7C345A2C" w14:textId="75B0B43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700" w:dyaOrig="300" w14:anchorId="459EE858">
                <v:shape id="_x0000_i1069" type="#_x0000_t75" style="width:35.4pt;height:15pt" o:ole="">
                  <v:imagedata r:id="rId106" o:title=""/>
                </v:shape>
                <o:OLEObject Type="Embed" ProgID="Equation.DSMT4" ShapeID="_x0000_i1069" DrawAspect="Content" ObjectID="_1729404571" r:id="rId10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300" w:dyaOrig="300" w14:anchorId="4CF63FEA">
                <v:shape id="_x0000_i1070" type="#_x0000_t75" style="width:15pt;height:15pt" o:ole="">
                  <v:imagedata r:id="rId108" o:title=""/>
                </v:shape>
                <o:OLEObject Type="Embed" ProgID="Equation.DSMT4" ShapeID="_x0000_i1070" DrawAspect="Content" ObjectID="_1729404572" r:id="rId10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lần lượt là trung điểm của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25D70E73">
                <v:shape id="_x0000_i1071" type="#_x0000_t75" style="width:27pt;height:16.8pt" o:ole="">
                  <v:imagedata r:id="rId110" o:title=""/>
                </v:shape>
                <o:OLEObject Type="Embed" ProgID="Equation.DSMT4" ShapeID="_x0000_i1071" DrawAspect="Content" ObjectID="_1729404573" r:id="rId111"/>
              </w:object>
            </w:r>
            <w:r w:rsidRPr="00D1611C">
              <w:rPr>
                <w:color w:val="000000" w:themeColor="text1"/>
                <w:position w:val="-4"/>
              </w:rPr>
              <w:object w:dxaOrig="440" w:dyaOrig="279" w14:anchorId="034B70A2">
                <v:shape id="_x0000_i1072" type="#_x0000_t75" style="width:21.6pt;height:13.8pt" o:ole="">
                  <v:imagedata r:id="rId112" o:title=""/>
                </v:shape>
                <o:OLEObject Type="Embed" ProgID="Equation.DSMT4" ShapeID="_x0000_i1072" DrawAspect="Content" ObjectID="_1729404574" r:id="rId11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2B58FCC5" w14:textId="446CB9B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859" w:dyaOrig="300" w14:anchorId="50DEA09E">
                <v:shape id="_x0000_i1073" type="#_x0000_t75" style="width:42pt;height:15pt" o:ole="">
                  <v:imagedata r:id="rId114" o:title=""/>
                </v:shape>
                <o:OLEObject Type="Embed" ProgID="Equation.DSMT4" ShapeID="_x0000_i1073" DrawAspect="Content" ObjectID="_1729404575" r:id="rId11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 của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40FD5697">
                <v:shape id="_x0000_i1074" type="#_x0000_t75" style="width:39pt;height:15pt" o:ole="">
                  <v:imagedata r:id="rId116" o:title=""/>
                </v:shape>
                <o:OLEObject Type="Embed" ProgID="Equation.DSMT4" ShapeID="_x0000_i1074" DrawAspect="Content" ObjectID="_1729404576" r:id="rId11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(định nghĩa)</w:t>
            </w:r>
          </w:p>
          <w:p w14:paraId="0FE5DD79" w14:textId="4863F2C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6"/>
              </w:rPr>
              <w:object w:dxaOrig="1400" w:dyaOrig="300" w14:anchorId="5595E311">
                <v:shape id="_x0000_i1075" type="#_x0000_t75" style="width:70.2pt;height:15pt" o:ole="">
                  <v:imagedata r:id="rId118" o:title=""/>
                </v:shape>
                <o:OLEObject Type="Embed" ProgID="Equation.DSMT4" ShapeID="_x0000_i1075" DrawAspect="Content" ObjectID="_1729404577" r:id="rId11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(tính chất đường trung bình)</w:t>
            </w:r>
          </w:p>
          <w:p w14:paraId="518E27F5" w14:textId="3E12B10B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Xét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560D511F">
                <v:shape id="_x0000_i1076" type="#_x0000_t75" style="width:45pt;height:15pt" o:ole="">
                  <v:imagedata r:id="rId31" o:title=""/>
                </v:shape>
                <o:OLEObject Type="Embed" ProgID="Equation.DSMT4" ShapeID="_x0000_i1076" DrawAspect="Content" ObjectID="_1729404578" r:id="rId12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có </w:t>
            </w:r>
            <w:r w:rsidRPr="00D1611C">
              <w:rPr>
                <w:color w:val="000000" w:themeColor="text1"/>
                <w:position w:val="-6"/>
              </w:rPr>
              <w:object w:dxaOrig="1060" w:dyaOrig="300" w14:anchorId="01285116">
                <v:shape id="_x0000_i1077" type="#_x0000_t75" style="width:52.2pt;height:15pt" o:ole="">
                  <v:imagedata r:id="rId121" o:title=""/>
                </v:shape>
                <o:OLEObject Type="Embed" ProgID="Equation.DSMT4" ShapeID="_x0000_i1077" DrawAspect="Content" ObjectID="_1729404579" r:id="rId12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(cmt)</w:t>
            </w:r>
          </w:p>
          <w:p w14:paraId="7893D616" w14:textId="73D9F37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48049BCD">
                <v:shape id="_x0000_i1078" type="#_x0000_t75" style="width:45pt;height:15pt" o:ole="">
                  <v:imagedata r:id="rId31" o:title=""/>
                </v:shape>
                <o:OLEObject Type="Embed" ProgID="Equation.DSMT4" ShapeID="_x0000_i1078" DrawAspect="Content" ObjectID="_1729404580" r:id="rId12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thang.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D57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49B1DD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2FFBC83" w14:textId="0BC162D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2FC6520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6646C7C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D9180F" w14:textId="77777777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5A890B18" w14:textId="5C7CB184" w:rsidR="00830547" w:rsidRPr="00D1611C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</w:tc>
      </w:tr>
      <w:tr w:rsidR="00A7667A" w:rsidRPr="00D1611C" w14:paraId="663654D4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33F0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vi-V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96E8" w14:textId="77777777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b)</w:t>
            </w:r>
          </w:p>
          <w:p w14:paraId="07D3528A" w14:textId="4592760C" w:rsidR="00A7667A" w:rsidRPr="00D1611C" w:rsidRDefault="00830547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vi-VN"/>
              </w:rPr>
              <w:t>,0</w:t>
            </w:r>
            <w:r w:rsidR="00A7667A"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đ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843" w14:textId="237E62CC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b) Chứng minh </w:t>
            </w:r>
            <w:r w:rsidRPr="00D1611C">
              <w:rPr>
                <w:color w:val="000000" w:themeColor="text1"/>
                <w:position w:val="-6"/>
              </w:rPr>
              <w:object w:dxaOrig="859" w:dyaOrig="300" w14:anchorId="3EFDA3B6">
                <v:shape id="_x0000_i1079" type="#_x0000_t75" style="width:42pt;height:15pt" o:ole="">
                  <v:imagedata r:id="rId124" o:title=""/>
                </v:shape>
                <o:OLEObject Type="Embed" ProgID="Equation.DSMT4" ShapeID="_x0000_i1079" DrawAspect="Content" ObjectID="_1729404581" r:id="rId125"/>
              </w:object>
            </w:r>
            <w:r w:rsidRPr="00D1611C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là hình bình hành.</w:t>
            </w:r>
          </w:p>
          <w:p w14:paraId="39174ACF" w14:textId="348475D3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 điểm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2982AC57">
                <v:shape id="_x0000_i1080" type="#_x0000_t75" style="width:15pt;height:13.8pt" o:ole="">
                  <v:imagedata r:id="rId126" o:title=""/>
                </v:shape>
                <o:OLEObject Type="Embed" ProgID="Equation.DSMT4" ShapeID="_x0000_i1080" DrawAspect="Content" ObjectID="_1729404582" r:id="rId12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đối xứng với </w:t>
            </w:r>
            <w:r w:rsidRPr="00D1611C">
              <w:rPr>
                <w:color w:val="000000" w:themeColor="text1"/>
                <w:position w:val="-6"/>
              </w:rPr>
              <w:object w:dxaOrig="300" w:dyaOrig="300" w14:anchorId="5B519773">
                <v:shape id="_x0000_i1081" type="#_x0000_t75" style="width:15pt;height:15pt" o:ole="">
                  <v:imagedata r:id="rId128" o:title=""/>
                </v:shape>
                <o:OLEObject Type="Embed" ProgID="Equation.DSMT4" ShapeID="_x0000_i1081" DrawAspect="Content" ObjectID="_1729404583" r:id="rId12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qua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2AB00487">
                <v:shape id="_x0000_i1082" type="#_x0000_t75" style="width:18.6pt;height:13.8pt" o:ole="">
                  <v:imagedata r:id="rId130" o:title=""/>
                </v:shape>
                <o:OLEObject Type="Embed" ProgID="Equation.DSMT4" ShapeID="_x0000_i1082" DrawAspect="Content" ObjectID="_1729404584" r:id="rId13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(gt)</w:t>
            </w:r>
          </w:p>
          <w:p w14:paraId="69BF4F37" w14:textId="556C3EA6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15FFA6BD">
                <v:shape id="_x0000_i1083" type="#_x0000_t75" style="width:18.6pt;height:13.8pt" o:ole="">
                  <v:imagedata r:id="rId132" o:title=""/>
                </v:shape>
                <o:OLEObject Type="Embed" ProgID="Equation.DSMT4" ShapeID="_x0000_i1083" DrawAspect="Content" ObjectID="_1729404585" r:id="rId13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52427AD0">
                <v:shape id="_x0000_i1084" type="#_x0000_t75" style="width:24.6pt;height:15pt" o:ole="">
                  <v:imagedata r:id="rId134" o:title=""/>
                </v:shape>
                <o:OLEObject Type="Embed" ProgID="Equation.DSMT4" ShapeID="_x0000_i1084" DrawAspect="Content" ObjectID="_1729404586" r:id="rId13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  <w:p w14:paraId="5CEBF104" w14:textId="79132AD1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Mặt khác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3CF7F910">
                <v:shape id="_x0000_i1085" type="#_x0000_t75" style="width:18.6pt;height:13.8pt" o:ole="">
                  <v:imagedata r:id="rId136" o:title=""/>
                </v:shape>
                <o:OLEObject Type="Embed" ProgID="Equation.DSMT4" ShapeID="_x0000_i1085" DrawAspect="Content" ObjectID="_1729404587" r:id="rId13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7C81AF39">
                <v:shape id="_x0000_i1086" type="#_x0000_t75" style="width:24.6pt;height:15pt" o:ole="">
                  <v:imagedata r:id="rId138" o:title=""/>
                </v:shape>
                <o:OLEObject Type="Embed" ProgID="Equation.DSMT4" ShapeID="_x0000_i1086" DrawAspect="Content" ObjectID="_1729404588" r:id="rId13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6F5E8FA1" w14:textId="3C15C259" w:rsidR="00B93895" w:rsidRPr="00D1611C" w:rsidRDefault="00B93895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AC cắt ND tại M </w:t>
            </w:r>
          </w:p>
          <w:p w14:paraId="6B4ED8C1" w14:textId="772356FB" w:rsidR="00A7667A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lastRenderedPageBreak/>
              <w:t xml:space="preserve">nên suy ra tứ giác </w:t>
            </w:r>
            <w:r w:rsidRPr="00D1611C">
              <w:rPr>
                <w:color w:val="000000" w:themeColor="text1"/>
                <w:position w:val="-6"/>
              </w:rPr>
              <w:object w:dxaOrig="859" w:dyaOrig="300" w14:anchorId="64A0866C">
                <v:shape id="_x0000_i1087" type="#_x0000_t75" style="width:42pt;height:15pt" o:ole="">
                  <v:imagedata r:id="rId124" o:title=""/>
                </v:shape>
                <o:OLEObject Type="Embed" ProgID="Equation.DSMT4" ShapeID="_x0000_i1087" DrawAspect="Content" ObjectID="_1729404589" r:id="rId14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bình hành (tứ giác có hai đường chéo cắt nhau tại trung điểm mỗi đường).</w:t>
            </w:r>
          </w:p>
          <w:p w14:paraId="21CCC715" w14:textId="00C3551D" w:rsidR="00830547" w:rsidRPr="00B93895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AN = CD mà AN = N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04C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4C5E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240" w14:anchorId="52AEA04E">
                <v:shape id="_x0000_i1088" type="#_x0000_t75" style="width:18.6pt;height:12pt" o:ole="">
                  <v:imagedata r:id="rId90" o:title=""/>
                </v:shape>
                <o:OLEObject Type="Embed" ProgID="Equation.DSMT4" ShapeID="_x0000_i1088" DrawAspect="Content" ObjectID="_1729404590" r:id="rId141"/>
              </w:object>
            </w:r>
            <w:r w:rsidR="00B93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BN</w:t>
            </w:r>
            <w:r w:rsidR="00B93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= CD</w:t>
            </w:r>
          </w:p>
          <w:p w14:paraId="644BA0D2" w14:textId="3BAEE21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31A" w14:textId="5D9C9C8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C2CDB9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2FD8BFC" w14:textId="29B84C1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47893E2E" w14:textId="77777777" w:rsidR="00830547" w:rsidRDefault="00830547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EFE65D" w14:textId="1E4B3DA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 đ</w:t>
            </w:r>
          </w:p>
          <w:p w14:paraId="0469B1E4" w14:textId="77777777" w:rsidR="00B93895" w:rsidRPr="00D1611C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đ</w:t>
            </w:r>
          </w:p>
          <w:p w14:paraId="65DA23BC" w14:textId="77777777" w:rsidR="00B93895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99CE11" w14:textId="77777777" w:rsidR="00B93895" w:rsidRPr="00D1611C" w:rsidRDefault="00B93895" w:rsidP="00B93895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,25 đ</w:t>
            </w:r>
          </w:p>
          <w:p w14:paraId="624AAF5C" w14:textId="77B6061E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3BCAE0B8" w14:textId="77777777" w:rsidTr="0046328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453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1DF" w14:textId="77777777" w:rsidR="00A7667A" w:rsidRPr="00D1611C" w:rsidRDefault="00A7667A" w:rsidP="00D1346A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c)</w:t>
            </w:r>
          </w:p>
          <w:p w14:paraId="4E7975A3" w14:textId="08E5D8F3" w:rsidR="00A7667A" w:rsidRPr="00D1611C" w:rsidRDefault="00A7667A" w:rsidP="00D1346A">
            <w:pPr>
              <w:spacing w:after="0" w:line="24" w:lineRule="atLeast"/>
              <w:ind w:right="-117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0,5 đ</w:t>
            </w:r>
          </w:p>
          <w:p w14:paraId="24A2CEF3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14:paraId="14EA06DD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6D34" w14:textId="5B13A17B" w:rsidR="00A7667A" w:rsidRPr="00D1611C" w:rsidRDefault="00A7667A" w:rsidP="00A7667A">
            <w:pPr>
              <w:spacing w:after="0" w:line="24" w:lineRule="atLeast"/>
              <w:ind w:right="-19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c) Chứng minh rằng ba đường thẳng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20711CEE">
                <v:shape id="_x0000_i1089" type="#_x0000_t75" style="width:27pt;height:16.8pt" o:ole="">
                  <v:imagedata r:id="rId47" o:title=""/>
                </v:shape>
                <o:OLEObject Type="Embed" ProgID="Equation.DSMT4" ShapeID="_x0000_i1089" DrawAspect="Content" ObjectID="_1729404591" r:id="rId14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2E6FA8A9">
                <v:shape id="_x0000_i1090" type="#_x0000_t75" style="width:25.2pt;height:13.8pt" o:ole="">
                  <v:imagedata r:id="rId49" o:title=""/>
                </v:shape>
                <o:OLEObject Type="Embed" ProgID="Equation.DSMT4" ShapeID="_x0000_i1090" DrawAspect="Content" ObjectID="_1729404592" r:id="rId14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0CA618D7">
                <v:shape id="_x0000_i1091" type="#_x0000_t75" style="width:22.2pt;height:15pt" o:ole="">
                  <v:imagedata r:id="rId51" o:title=""/>
                </v:shape>
                <o:OLEObject Type="Embed" ProgID="Equation.DSMT4" ShapeID="_x0000_i1091" DrawAspect="Content" ObjectID="_1729404593" r:id="rId144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 quy.</w:t>
            </w:r>
          </w:p>
          <w:p w14:paraId="1E5D45E6" w14:textId="4D9D2D5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Gọi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 là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giao điểm của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2898F3DA">
                <v:shape id="_x0000_i1092" type="#_x0000_t75" style="width:25.2pt;height:13.8pt" o:ole="">
                  <v:imagedata r:id="rId145" o:title=""/>
                </v:shape>
                <o:OLEObject Type="Embed" ProgID="Equation.DSMT4" ShapeID="_x0000_i1092" DrawAspect="Content" ObjectID="_1729404594" r:id="rId146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258B0B3E">
                <v:shape id="_x0000_i1093" type="#_x0000_t75" style="width:22.2pt;height:15pt" o:ole="">
                  <v:imagedata r:id="rId147" o:title=""/>
                </v:shape>
                <o:OLEObject Type="Embed" ProgID="Equation.DSMT4" ShapeID="_x0000_i1093" DrawAspect="Content" ObjectID="_1729404595" r:id="rId14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7D98E7DE" w14:textId="6907192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Xét tam giác </w:t>
            </w:r>
            <w:r w:rsidRPr="00D1611C">
              <w:rPr>
                <w:color w:val="000000" w:themeColor="text1"/>
                <w:position w:val="-6"/>
              </w:rPr>
              <w:object w:dxaOrig="680" w:dyaOrig="300" w14:anchorId="634DF1BB">
                <v:shape id="_x0000_i1094" type="#_x0000_t75" style="width:34.8pt;height:15pt" o:ole="">
                  <v:imagedata r:id="rId149" o:title=""/>
                </v:shape>
                <o:OLEObject Type="Embed" ProgID="Equation.DSMT4" ShapeID="_x0000_i1094" DrawAspect="Content" ObjectID="_1729404596" r:id="rId15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có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:</w:t>
            </w:r>
          </w:p>
          <w:p w14:paraId="09589F93" w14:textId="4ACE06C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360" w:dyaOrig="279" w14:anchorId="3B02E2F2">
                <v:shape id="_x0000_i1095" type="#_x0000_t75" style="width:18.6pt;height:13.8pt" o:ole="">
                  <v:imagedata r:id="rId151" o:title=""/>
                </v:shape>
                <o:OLEObject Type="Embed" ProgID="Equation.DSMT4" ShapeID="_x0000_i1095" DrawAspect="Content" ObjectID="_1729404597" r:id="rId15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70AAEC05">
                <v:shape id="_x0000_i1096" type="#_x0000_t75" style="width:24.6pt;height:15pt" o:ole="">
                  <v:imagedata r:id="rId153" o:title=""/>
                </v:shape>
                <o:OLEObject Type="Embed" ProgID="Equation.DSMT4" ShapeID="_x0000_i1096" DrawAspect="Content" ObjectID="_1729404598" r:id="rId154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0403CB0B" w14:textId="07B1A61E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color w:val="000000" w:themeColor="text1"/>
                <w:position w:val="-4"/>
              </w:rPr>
              <w:object w:dxaOrig="279" w:dyaOrig="279" w14:anchorId="62781348">
                <v:shape id="_x0000_i1097" type="#_x0000_t75" style="width:13.8pt;height:13.8pt" o:ole="">
                  <v:imagedata r:id="rId155" o:title=""/>
                </v:shape>
                <o:OLEObject Type="Embed" ProgID="Equation.DSMT4" ShapeID="_x0000_i1097" DrawAspect="Content" ObjectID="_1729404599" r:id="rId156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4942E2E1">
                <v:shape id="_x0000_i1098" type="#_x0000_t75" style="width:24.6pt;height:15pt" o:ole="">
                  <v:imagedata r:id="rId157" o:title=""/>
                </v:shape>
                <o:OLEObject Type="Embed" ProgID="Equation.DSMT4" ShapeID="_x0000_i1098" DrawAspect="Content" ObjectID="_1729404600" r:id="rId15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(gt)</w:t>
            </w:r>
          </w:p>
          <w:p w14:paraId="7B4F5281" w14:textId="47C4950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nên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47FC9A72">
                <v:shape id="_x0000_i1099" type="#_x0000_t75" style="width:25.2pt;height:13.8pt" o:ole="">
                  <v:imagedata r:id="rId159" o:title=""/>
                </v:shape>
                <o:OLEObject Type="Embed" ProgID="Equation.DSMT4" ShapeID="_x0000_i1099" DrawAspect="Content" ObjectID="_1729404601" r:id="rId16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đường trung bình</w:t>
            </w:r>
            <w:r w:rsidR="000E5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của </w:t>
            </w:r>
            <w:r w:rsidR="000E57AC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tam giác </w:t>
            </w:r>
            <w:r w:rsidR="000E57AC" w:rsidRPr="00D1611C">
              <w:rPr>
                <w:color w:val="000000" w:themeColor="text1"/>
                <w:position w:val="-6"/>
              </w:rPr>
              <w:object w:dxaOrig="680" w:dyaOrig="300" w14:anchorId="3D49801C">
                <v:shape id="_x0000_i1100" type="#_x0000_t75" style="width:34.8pt;height:15pt" o:ole="">
                  <v:imagedata r:id="rId149" o:title=""/>
                </v:shape>
                <o:OLEObject Type="Embed" ProgID="Equation.DSMT4" ShapeID="_x0000_i1100" DrawAspect="Content" ObjectID="_1729404602" r:id="rId161"/>
              </w:object>
            </w:r>
            <w:r w:rsidR="000E57AC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(định nghĩa)</w:t>
            </w:r>
          </w:p>
          <w:p w14:paraId="2D1D29C8" w14:textId="2F458BAC" w:rsidR="00A7667A" w:rsidRPr="009F4D6B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</w:t>
            </w:r>
            <w:r w:rsidRPr="00D1611C">
              <w:rPr>
                <w:color w:val="000000" w:themeColor="text1"/>
                <w:position w:val="-6"/>
              </w:rPr>
              <w:object w:dxaOrig="1620" w:dyaOrig="300" w14:anchorId="1351C3F3">
                <v:shape id="_x0000_i1101" type="#_x0000_t75" style="width:81.6pt;height:15pt" o:ole="">
                  <v:imagedata r:id="rId162" o:title=""/>
                </v:shape>
                <o:OLEObject Type="Embed" ProgID="Equation.DSMT4" ShapeID="_x0000_i1101" DrawAspect="Content" ObjectID="_1729404603" r:id="rId16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(tính chất)</w:t>
            </w:r>
            <w:r w:rsidR="00830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. Chỉ ra MN // </w:t>
            </w:r>
            <w:r w:rsidR="009F4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BK</w:t>
            </w:r>
          </w:p>
          <w:p w14:paraId="52D8AE81" w14:textId="529B584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Suy ra tứ giác </w:t>
            </w:r>
            <w:r w:rsidRPr="00D1611C">
              <w:rPr>
                <w:color w:val="000000" w:themeColor="text1"/>
                <w:position w:val="-6"/>
              </w:rPr>
              <w:object w:dxaOrig="900" w:dyaOrig="300" w14:anchorId="629B50A6">
                <v:shape id="_x0000_i1102" type="#_x0000_t75" style="width:45pt;height:15pt" o:ole="">
                  <v:imagedata r:id="rId164" o:title=""/>
                </v:shape>
                <o:OLEObject Type="Embed" ProgID="Equation.DSMT4" ShapeID="_x0000_i1102" DrawAspect="Content" ObjectID="_1729404604" r:id="rId16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hình bình hành (có hai cạnh đối song song).</w:t>
            </w:r>
          </w:p>
          <w:p w14:paraId="5DAB6454" w14:textId="460827D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Dựa vào tính chất hình bình hành ta có </w:t>
            </w:r>
            <w:r w:rsidRPr="00D1611C">
              <w:rPr>
                <w:color w:val="000000" w:themeColor="text1"/>
                <w:position w:val="-6"/>
              </w:rPr>
              <w:object w:dxaOrig="499" w:dyaOrig="300" w14:anchorId="7AC3C389">
                <v:shape id="_x0000_i1103" type="#_x0000_t75" style="width:25.2pt;height:15pt" o:ole="">
                  <v:imagedata r:id="rId166" o:title=""/>
                </v:shape>
                <o:OLEObject Type="Embed" ProgID="Equation.DSMT4" ShapeID="_x0000_i1103" DrawAspect="Content" ObjectID="_1729404605" r:id="rId16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đi qua </w:t>
            </w:r>
            <w:r w:rsidRPr="00D1611C">
              <w:rPr>
                <w:color w:val="000000" w:themeColor="text1"/>
                <w:position w:val="-4"/>
              </w:rPr>
              <w:object w:dxaOrig="260" w:dyaOrig="279" w14:anchorId="26337A24">
                <v:shape id="_x0000_i1104" type="#_x0000_t75" style="width:13.2pt;height:13.8pt" o:ole="">
                  <v:imagedata r:id="rId168" o:title=""/>
                </v:shape>
                <o:OLEObject Type="Embed" ProgID="Equation.DSMT4" ShapeID="_x0000_i1104" DrawAspect="Content" ObjectID="_1729404606" r:id="rId16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4"/>
              </w:rPr>
              <w:object w:dxaOrig="540" w:dyaOrig="279" w14:anchorId="5947E65F">
                <v:shape id="_x0000_i1105" type="#_x0000_t75" style="width:27pt;height:13.8pt" o:ole="">
                  <v:imagedata r:id="rId170" o:title=""/>
                </v:shape>
                <o:OLEObject Type="Embed" ProgID="Equation.DSMT4" ShapeID="_x0000_i1105" DrawAspect="Content" ObjectID="_1729404607" r:id="rId17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và </w:t>
            </w:r>
            <w:r w:rsidRPr="00D1611C">
              <w:rPr>
                <w:color w:val="000000" w:themeColor="text1"/>
                <w:position w:val="-26"/>
              </w:rPr>
              <w:object w:dxaOrig="2120" w:dyaOrig="700" w14:anchorId="07F8A367">
                <v:shape id="_x0000_i1106" type="#_x0000_t75" style="width:106.8pt;height:35.4pt" o:ole="">
                  <v:imagedata r:id="rId172" o:title=""/>
                </v:shape>
                <o:OLEObject Type="Embed" ProgID="Equation.DSMT4" ShapeID="_x0000_i1106" DrawAspect="Content" ObjectID="_1729404608" r:id="rId17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hay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4321E9E4">
                <v:shape id="_x0000_i1107" type="#_x0000_t75" style="width:15pt;height:13.8pt" o:ole="">
                  <v:imagedata r:id="rId174" o:title=""/>
                </v:shape>
                <o:OLEObject Type="Embed" ProgID="Equation.DSMT4" ShapeID="_x0000_i1107" DrawAspect="Content" ObjectID="_1729404609" r:id="rId17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49C600EC">
                <v:shape id="_x0000_i1108" type="#_x0000_t75" style="width:22.2pt;height:15pt" o:ole="">
                  <v:imagedata r:id="rId176" o:title=""/>
                </v:shape>
                <o:OLEObject Type="Embed" ProgID="Equation.DSMT4" ShapeID="_x0000_i1108" DrawAspect="Content" ObjectID="_1729404610" r:id="rId17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 (1)</w:t>
            </w:r>
          </w:p>
          <w:p w14:paraId="1334BFB6" w14:textId="5B10F305" w:rsidR="00A7667A" w:rsidRPr="00D1611C" w:rsidRDefault="00A7667A" w:rsidP="00A7667A">
            <w:pPr>
              <w:tabs>
                <w:tab w:val="left" w:pos="992"/>
              </w:tabs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Mặt khác </w:t>
            </w:r>
            <w:r w:rsidRPr="00D1611C">
              <w:rPr>
                <w:color w:val="000000" w:themeColor="text1"/>
                <w:position w:val="-6"/>
              </w:rPr>
              <w:object w:dxaOrig="780" w:dyaOrig="300" w14:anchorId="6C932D21">
                <v:shape id="_x0000_i1109" type="#_x0000_t75" style="width:39pt;height:15pt" o:ole="">
                  <v:imagedata r:id="rId25" o:title=""/>
                </v:shape>
                <o:OLEObject Type="Embed" ProgID="Equation.DSMT4" ShapeID="_x0000_i1109" DrawAspect="Content" ObjectID="_1729404611" r:id="rId178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nhọn có </w:t>
            </w:r>
            <w:r w:rsidRPr="00D1611C">
              <w:rPr>
                <w:color w:val="000000" w:themeColor="text1"/>
                <w:position w:val="-10"/>
              </w:rPr>
              <w:object w:dxaOrig="600" w:dyaOrig="340" w14:anchorId="65374007">
                <v:shape id="_x0000_i1110" type="#_x0000_t75" style="width:30pt;height:16.8pt" o:ole="">
                  <v:imagedata r:id="rId27" o:title=""/>
                </v:shape>
                <o:OLEObject Type="Embed" ProgID="Equation.DSMT4" ShapeID="_x0000_i1110" DrawAspect="Content" ObjectID="_1729404612" r:id="rId179"/>
              </w:objec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13A032D3">
                <v:shape id="_x0000_i1111" type="#_x0000_t75" style="width:24.6pt;height:15pt" o:ole="">
                  <v:imagedata r:id="rId29" o:title=""/>
                </v:shape>
                <o:OLEObject Type="Embed" ProgID="Equation.DSMT4" ShapeID="_x0000_i1111" DrawAspect="Content" ObjectID="_1729404613" r:id="rId18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là hai đường trung tuyến cắt nhau tại </w:t>
            </w:r>
            <w:r w:rsidRPr="00D1611C">
              <w:rPr>
                <w:color w:val="000000" w:themeColor="text1"/>
                <w:position w:val="-6"/>
              </w:rPr>
              <w:object w:dxaOrig="279" w:dyaOrig="300" w14:anchorId="03CA79CF">
                <v:shape id="_x0000_i1112" type="#_x0000_t75" style="width:13.8pt;height:15pt" o:ole="">
                  <v:imagedata r:id="rId181" o:title=""/>
                </v:shape>
                <o:OLEObject Type="Embed" ProgID="Equation.DSMT4" ShapeID="_x0000_i1112" DrawAspect="Content" ObjectID="_1729404614" r:id="rId18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nên </w:t>
            </w:r>
            <w:r w:rsidRPr="00D1611C">
              <w:rPr>
                <w:color w:val="000000" w:themeColor="text1"/>
                <w:position w:val="-6"/>
              </w:rPr>
              <w:object w:dxaOrig="279" w:dyaOrig="300" w14:anchorId="3E21065E">
                <v:shape id="_x0000_i1113" type="#_x0000_t75" style="width:13.8pt;height:15pt" o:ole="">
                  <v:imagedata r:id="rId181" o:title=""/>
                </v:shape>
                <o:OLEObject Type="Embed" ProgID="Equation.DSMT4" ShapeID="_x0000_i1113" DrawAspect="Content" ObjectID="_1729404615" r:id="rId18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trọng tâm của tam giác, suy ra </w:t>
            </w:r>
            <w:r w:rsidRPr="00D1611C">
              <w:rPr>
                <w:color w:val="000000" w:themeColor="text1"/>
                <w:position w:val="-6"/>
              </w:rPr>
              <w:object w:dxaOrig="480" w:dyaOrig="300" w14:anchorId="4E9B1A9E">
                <v:shape id="_x0000_i1114" type="#_x0000_t75" style="width:24.6pt;height:15pt" o:ole="">
                  <v:imagedata r:id="rId184" o:title=""/>
                </v:shape>
                <o:OLEObject Type="Embed" ProgID="Equation.DSMT4" ShapeID="_x0000_i1114" DrawAspect="Content" ObjectID="_1729404616" r:id="rId185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đi qua </w:t>
            </w:r>
            <w:r w:rsidRPr="00D1611C">
              <w:rPr>
                <w:color w:val="000000" w:themeColor="text1"/>
                <w:position w:val="-4"/>
              </w:rPr>
              <w:object w:dxaOrig="300" w:dyaOrig="279" w14:anchorId="2325C66D">
                <v:shape id="_x0000_i1115" type="#_x0000_t75" style="width:15pt;height:13.8pt" o:ole="">
                  <v:imagedata r:id="rId186" o:title=""/>
                </v:shape>
                <o:OLEObject Type="Embed" ProgID="Equation.DSMT4" ShapeID="_x0000_i1115" DrawAspect="Content" ObjectID="_1729404617" r:id="rId187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74DF82D7">
                <v:shape id="_x0000_i1116" type="#_x0000_t75" style="width:22.2pt;height:15pt" o:ole="">
                  <v:imagedata r:id="rId188" o:title=""/>
                </v:shape>
                <o:OLEObject Type="Embed" ProgID="Equation.DSMT4" ShapeID="_x0000_i1116" DrawAspect="Content" ObjectID="_1729404618" r:id="rId18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 (2)</w:t>
            </w:r>
          </w:p>
          <w:p w14:paraId="4244AA13" w14:textId="4D3DFF39" w:rsidR="00A7667A" w:rsidRPr="00F16E4B" w:rsidRDefault="00A7667A" w:rsidP="000E57AC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Từ (1) và (2) suy ra </w:t>
            </w:r>
            <w:r w:rsidRPr="00D1611C">
              <w:rPr>
                <w:color w:val="000000" w:themeColor="text1"/>
                <w:position w:val="-10"/>
              </w:rPr>
              <w:object w:dxaOrig="540" w:dyaOrig="340" w14:anchorId="3E5BDE0A">
                <v:shape id="_x0000_i1117" type="#_x0000_t75" style="width:27pt;height:16.8pt" o:ole="">
                  <v:imagedata r:id="rId47" o:title=""/>
                </v:shape>
                <o:OLEObject Type="Embed" ProgID="Equation.DSMT4" ShapeID="_x0000_i1117" DrawAspect="Content" ObjectID="_1729404619" r:id="rId190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D1611C">
              <w:rPr>
                <w:color w:val="000000" w:themeColor="text1"/>
                <w:position w:val="-4"/>
              </w:rPr>
              <w:object w:dxaOrig="499" w:dyaOrig="279" w14:anchorId="6561F13C">
                <v:shape id="_x0000_i1118" type="#_x0000_t75" style="width:25.2pt;height:13.8pt" o:ole="">
                  <v:imagedata r:id="rId49" o:title=""/>
                </v:shape>
                <o:OLEObject Type="Embed" ProgID="Equation.DSMT4" ShapeID="_x0000_i1118" DrawAspect="Content" ObjectID="_1729404620" r:id="rId19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Pr="00D1611C">
              <w:rPr>
                <w:color w:val="000000" w:themeColor="text1"/>
                <w:position w:val="-6"/>
              </w:rPr>
              <w:object w:dxaOrig="460" w:dyaOrig="300" w14:anchorId="79706F33">
                <v:shape id="_x0000_i1119" type="#_x0000_t75" style="width:22.2pt;height:15pt" o:ole="">
                  <v:imagedata r:id="rId51" o:title=""/>
                </v:shape>
                <o:OLEObject Type="Embed" ProgID="Equation.DSMT4" ShapeID="_x0000_i1119" DrawAspect="Content" ObjectID="_1729404621" r:id="rId192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đồng quy </w:t>
            </w:r>
            <w:r w:rsidR="00F16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tại </w:t>
            </w:r>
            <w:r w:rsidR="00F16E4B" w:rsidRPr="00D1611C">
              <w:rPr>
                <w:color w:val="000000" w:themeColor="text1"/>
                <w:position w:val="-4"/>
              </w:rPr>
              <w:object w:dxaOrig="300" w:dyaOrig="279" w14:anchorId="0AAEA588">
                <v:shape id="_x0000_i1120" type="#_x0000_t75" style="width:15pt;height:13.8pt" o:ole="">
                  <v:imagedata r:id="rId186" o:title=""/>
                </v:shape>
                <o:OLEObject Type="Embed" ProgID="Equation.DSMT4" ShapeID="_x0000_i1120" DrawAspect="Content" ObjectID="_1729404622" r:id="rId193"/>
              </w:object>
            </w:r>
            <w:r w:rsidR="00F16E4B"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là trung điểm của </w:t>
            </w:r>
            <w:r w:rsidR="00F16E4B" w:rsidRPr="00D1611C">
              <w:rPr>
                <w:color w:val="000000" w:themeColor="text1"/>
                <w:position w:val="-6"/>
              </w:rPr>
              <w:object w:dxaOrig="460" w:dyaOrig="300" w14:anchorId="691106C7">
                <v:shape id="_x0000_i1121" type="#_x0000_t75" style="width:22.2pt;height:15pt" o:ole="">
                  <v:imagedata r:id="rId188" o:title=""/>
                </v:shape>
                <o:OLEObject Type="Embed" ProgID="Equation.DSMT4" ShapeID="_x0000_i1121" DrawAspect="Content" ObjectID="_1729404623" r:id="rId194"/>
              </w:objec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E6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71E7EC18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226C5B72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125FB9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70B8A0EE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64E644E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E36B229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17A9ADCE" w14:textId="53B1203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4D2E2E95" w14:textId="7FBDD7FA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31138775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24B80EB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F3D7D6E" w14:textId="5540743C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5DF7E8D2" w14:textId="0AAB968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BABBDD" w14:textId="5DC61308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C34AD5" w14:textId="0FEAE8CD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F1BFF0" w14:textId="725D2E4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C46C2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64F1F5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B4450B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1AA69E" w14:textId="63A316F3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1076E20E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67A" w:rsidRPr="00D1611C" w14:paraId="702D81A7" w14:textId="77777777" w:rsidTr="004632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C33" w14:textId="79EEF4C5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Bài 5</w:t>
            </w:r>
          </w:p>
          <w:p w14:paraId="4419E217" w14:textId="26A05B70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161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(0,5 đ)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2E6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9B5" w14:textId="66F44D94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2"/>
              </w:rPr>
              <w:object w:dxaOrig="3840" w:dyaOrig="420" w14:anchorId="308D4F54">
                <v:shape id="_x0000_i1122" type="#_x0000_t75" style="width:190.8pt;height:20.4pt" o:ole="">
                  <v:imagedata r:id="rId53" o:title=""/>
                </v:shape>
                <o:OLEObject Type="Embed" ProgID="Equation.DSMT4" ShapeID="_x0000_i1122" DrawAspect="Content" ObjectID="_1729404624" r:id="rId195"/>
              </w:object>
            </w:r>
            <w:r w:rsidRPr="00D1611C">
              <w:rPr>
                <w:color w:val="000000" w:themeColor="text1"/>
                <w:position w:val="-14"/>
              </w:rPr>
              <w:object w:dxaOrig="3800" w:dyaOrig="440" w14:anchorId="2F850B3E">
                <v:shape id="_x0000_i1123" type="#_x0000_t75" style="width:189.6pt;height:21.6pt" o:ole="">
                  <v:imagedata r:id="rId196" o:title=""/>
                </v:shape>
                <o:OLEObject Type="Embed" ProgID="Equation.DSMT4" ShapeID="_x0000_i1123" DrawAspect="Content" ObjectID="_1729404625" r:id="rId197"/>
              </w:object>
            </w:r>
          </w:p>
          <w:p w14:paraId="2D8C772F" w14:textId="4AB9B67F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=</w:t>
            </w:r>
            <w:r w:rsidRPr="00D1611C">
              <w:rPr>
                <w:color w:val="000000" w:themeColor="text1"/>
                <w:position w:val="-12"/>
              </w:rPr>
              <w:object w:dxaOrig="5360" w:dyaOrig="420" w14:anchorId="749D28F4">
                <v:shape id="_x0000_i1124" type="#_x0000_t75" style="width:267.6pt;height:20.4pt" o:ole="">
                  <v:imagedata r:id="rId198" o:title=""/>
                </v:shape>
                <o:OLEObject Type="Embed" ProgID="Equation.DSMT4" ShapeID="_x0000_i1124" DrawAspect="Content" ObjectID="_1729404626" r:id="rId19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00C502EC" w14:textId="4A7C557C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8"/>
              </w:rPr>
              <w:object w:dxaOrig="5240" w:dyaOrig="499" w14:anchorId="45AC479D">
                <v:shape id="_x0000_i1125" type="#_x0000_t75" style="width:261.6pt;height:25.2pt" o:ole="">
                  <v:imagedata r:id="rId200" o:title=""/>
                </v:shape>
                <o:OLEObject Type="Embed" ProgID="Equation.DSMT4" ShapeID="_x0000_i1125" DrawAspect="Content" ObjectID="_1729404627" r:id="rId201"/>
              </w:object>
            </w:r>
          </w:p>
          <w:p w14:paraId="210DCEBC" w14:textId="0803934A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color w:val="000000" w:themeColor="text1"/>
                <w:position w:val="-14"/>
              </w:rPr>
              <w:object w:dxaOrig="3280" w:dyaOrig="499" w14:anchorId="3590FB59">
                <v:shape id="_x0000_i1126" type="#_x0000_t75" style="width:164.4pt;height:25.2pt" o:ole="">
                  <v:imagedata r:id="rId202" o:title=""/>
                </v:shape>
                <o:OLEObject Type="Embed" ProgID="Equation.DSMT4" ShapeID="_x0000_i1126" DrawAspect="Content" ObjectID="_1729404628" r:id="rId20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29C0C237" w14:textId="60DFF9D8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Mà </w:t>
            </w:r>
            <w:r w:rsidRPr="00D1611C">
              <w:rPr>
                <w:color w:val="000000" w:themeColor="text1"/>
                <w:position w:val="-14"/>
              </w:rPr>
              <w:object w:dxaOrig="3760" w:dyaOrig="499" w14:anchorId="266552E7">
                <v:shape id="_x0000_i1127" type="#_x0000_t75" style="width:187.8pt;height:25.2pt" o:ole="">
                  <v:imagedata r:id="rId204" o:title=""/>
                </v:shape>
                <o:OLEObject Type="Embed" ProgID="Equation.DSMT4" ShapeID="_x0000_i1127" DrawAspect="Content" ObjectID="_1729404629" r:id="rId205"/>
              </w:object>
            </w:r>
          </w:p>
          <w:p w14:paraId="5842FB4B" w14:textId="62362777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color w:val="000000" w:themeColor="text1"/>
              </w:rPr>
            </w:pPr>
            <w:r w:rsidRPr="00D1611C">
              <w:rPr>
                <w:color w:val="000000" w:themeColor="text1"/>
                <w:position w:val="-12"/>
              </w:rPr>
              <w:object w:dxaOrig="1160" w:dyaOrig="360" w14:anchorId="729728CE">
                <v:shape id="_x0000_i1128" type="#_x0000_t75" style="width:58.2pt;height:18.6pt" o:ole="">
                  <v:imagedata r:id="rId206" o:title=""/>
                </v:shape>
                <o:OLEObject Type="Embed" ProgID="Equation.DSMT4" ShapeID="_x0000_i1128" DrawAspect="Content" ObjectID="_1729404630" r:id="rId207"/>
              </w:object>
            </w:r>
          </w:p>
          <w:p w14:paraId="62E774A2" w14:textId="4F78618B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Dấu “=” xảy ra </w:t>
            </w:r>
            <w:r w:rsidRPr="00D1611C">
              <w:rPr>
                <w:color w:val="000000" w:themeColor="text1"/>
                <w:position w:val="-36"/>
              </w:rPr>
              <w:object w:dxaOrig="5000" w:dyaOrig="880" w14:anchorId="7CF36D95">
                <v:shape id="_x0000_i1129" type="#_x0000_t75" style="width:251.4pt;height:45pt" o:ole="">
                  <v:imagedata r:id="rId208" o:title=""/>
                </v:shape>
                <o:OLEObject Type="Embed" ProgID="Equation.DSMT4" ShapeID="_x0000_i1129" DrawAspect="Content" ObjectID="_1729404631" r:id="rId209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  <w:p w14:paraId="0CF5E388" w14:textId="3CA462A7" w:rsidR="00A7667A" w:rsidRPr="00D1611C" w:rsidRDefault="00A7667A" w:rsidP="00A7667A">
            <w:pPr>
              <w:pStyle w:val="ListParagraph"/>
              <w:spacing w:line="276" w:lineRule="auto"/>
              <w:ind w:left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Vậy giá trị nhỏ nhất của biểu thức </w:t>
            </w:r>
            <w:r w:rsidRPr="00D61098">
              <w:rPr>
                <w:color w:val="000000" w:themeColor="text1"/>
                <w:position w:val="-12"/>
              </w:rPr>
              <w:object w:dxaOrig="820" w:dyaOrig="360" w14:anchorId="2C58EA60">
                <v:shape id="_x0000_i1130" type="#_x0000_t75" style="width:41.4pt;height:18.6pt" o:ole="">
                  <v:imagedata r:id="rId210" o:title=""/>
                </v:shape>
                <o:OLEObject Type="Embed" ProgID="Equation.DSMT4" ShapeID="_x0000_i1130" DrawAspect="Content" ObjectID="_1729404632" r:id="rId211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tại</w:t>
            </w:r>
            <w:r w:rsidRPr="00D1611C">
              <w:rPr>
                <w:color w:val="000000" w:themeColor="text1"/>
                <w:position w:val="-12"/>
              </w:rPr>
              <w:object w:dxaOrig="1359" w:dyaOrig="360" w14:anchorId="0060E79C">
                <v:shape id="_x0000_i1131" type="#_x0000_t75" style="width:68.4pt;height:18.6pt" o:ole="">
                  <v:imagedata r:id="rId212" o:title=""/>
                </v:shape>
                <o:OLEObject Type="Embed" ProgID="Equation.DSMT4" ShapeID="_x0000_i1131" DrawAspect="Content" ObjectID="_1729404633" r:id="rId213"/>
              </w:object>
            </w: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45A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704318F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59B855D3" w14:textId="1CAF585F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0DDDEC1D" w14:textId="15B7BF7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45393B81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09AC9044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7E6CDDC7" w14:textId="0FC1678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  <w:p w14:paraId="3185289C" w14:textId="256B362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098270" w14:textId="3FACA6B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83C48B" w14:textId="2317E615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28872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D038DD" w14:textId="63223419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359DAA" w14:textId="4DEE62E4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54A064" w14:textId="4299F4D2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1E39F" w14:textId="77777777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2680F1" w14:textId="5E6D6291" w:rsidR="00A7667A" w:rsidRPr="00D1611C" w:rsidRDefault="00A7667A" w:rsidP="00A7667A">
            <w:pPr>
              <w:spacing w:after="0" w:line="24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D161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 đ</w:t>
            </w:r>
          </w:p>
        </w:tc>
      </w:tr>
    </w:tbl>
    <w:p w14:paraId="435D066D" w14:textId="0F77E780" w:rsidR="00213F78" w:rsidRPr="00D1611C" w:rsidRDefault="00C30B5F" w:rsidP="00BB381D">
      <w:pPr>
        <w:spacing w:after="0" w:line="24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* </w:t>
      </w:r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Lưu</w:t>
      </w:r>
      <w:r w:rsidR="00503AAC"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ý</w:t>
      </w:r>
      <w:r w:rsidRPr="00D1611C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: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Mọi cách giải khác nếu đúng, học sinh được số điểm</w:t>
      </w:r>
      <w:r w:rsidR="00503AAC" w:rsidRPr="00D1611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tối đa</w:t>
      </w:r>
      <w:r w:rsidRPr="00D161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3782C5F9" w14:textId="5F6E7917" w:rsidR="00BB381D" w:rsidRDefault="009F4D6B" w:rsidP="00590FFA">
      <w:pPr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590FFA">
        <w:rPr>
          <w:rFonts w:ascii="Times New Roman" w:hAnsi="Times New Roman"/>
          <w:sz w:val="28"/>
          <w:szCs w:val="28"/>
          <w:lang w:val="es-AR"/>
        </w:rPr>
        <w:tab/>
        <w:t>TTCM</w:t>
      </w:r>
      <w:r w:rsidR="00590FFA">
        <w:rPr>
          <w:rFonts w:ascii="Times New Roman" w:hAnsi="Times New Roman"/>
          <w:sz w:val="28"/>
          <w:szCs w:val="28"/>
          <w:lang w:val="es-AR"/>
        </w:rPr>
        <w:tab/>
        <w:t xml:space="preserve">                       NTCM</w:t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  <w:r w:rsidR="00590FFA">
        <w:rPr>
          <w:rFonts w:ascii="Times New Roman" w:hAnsi="Times New Roman"/>
          <w:sz w:val="28"/>
          <w:szCs w:val="28"/>
          <w:lang w:val="es-AR"/>
        </w:rPr>
        <w:tab/>
        <w:t>GV ra đề</w:t>
      </w:r>
      <w:r w:rsidR="00590FFA">
        <w:rPr>
          <w:rFonts w:ascii="Times New Roman" w:hAnsi="Times New Roman"/>
          <w:sz w:val="28"/>
          <w:szCs w:val="28"/>
          <w:lang w:val="es-AR"/>
        </w:rPr>
        <w:tab/>
      </w:r>
    </w:p>
    <w:sectPr w:rsidR="00BB381D" w:rsidSect="00D9304D">
      <w:pgSz w:w="11907" w:h="16840" w:code="9"/>
      <w:pgMar w:top="851" w:right="74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C9C"/>
    <w:multiLevelType w:val="hybridMultilevel"/>
    <w:tmpl w:val="AA80833C"/>
    <w:lvl w:ilvl="0" w:tplc="3E0A63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652"/>
    <w:multiLevelType w:val="hybridMultilevel"/>
    <w:tmpl w:val="8B105DAC"/>
    <w:lvl w:ilvl="0" w:tplc="0736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D11"/>
    <w:multiLevelType w:val="hybridMultilevel"/>
    <w:tmpl w:val="8898B7C8"/>
    <w:lvl w:ilvl="0" w:tplc="B5146844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C5822D4">
      <w:numFmt w:val="bullet"/>
      <w:lvlText w:val="•"/>
      <w:lvlJc w:val="left"/>
      <w:pPr>
        <w:ind w:left="943" w:hanging="228"/>
      </w:pPr>
      <w:rPr>
        <w:rFonts w:hint="default"/>
        <w:lang w:val="vi" w:eastAsia="en-US" w:bidi="ar-SA"/>
      </w:rPr>
    </w:lvl>
    <w:lvl w:ilvl="2" w:tplc="6F8A7CA6">
      <w:numFmt w:val="bullet"/>
      <w:lvlText w:val="•"/>
      <w:lvlJc w:val="left"/>
      <w:pPr>
        <w:ind w:left="1787" w:hanging="228"/>
      </w:pPr>
      <w:rPr>
        <w:rFonts w:hint="default"/>
        <w:lang w:val="vi" w:eastAsia="en-US" w:bidi="ar-SA"/>
      </w:rPr>
    </w:lvl>
    <w:lvl w:ilvl="3" w:tplc="6464CC3E">
      <w:numFmt w:val="bullet"/>
      <w:lvlText w:val="•"/>
      <w:lvlJc w:val="left"/>
      <w:pPr>
        <w:ind w:left="2631" w:hanging="228"/>
      </w:pPr>
      <w:rPr>
        <w:rFonts w:hint="default"/>
        <w:lang w:val="vi" w:eastAsia="en-US" w:bidi="ar-SA"/>
      </w:rPr>
    </w:lvl>
    <w:lvl w:ilvl="4" w:tplc="F5AE9FE0">
      <w:numFmt w:val="bullet"/>
      <w:lvlText w:val="•"/>
      <w:lvlJc w:val="left"/>
      <w:pPr>
        <w:ind w:left="3474" w:hanging="228"/>
      </w:pPr>
      <w:rPr>
        <w:rFonts w:hint="default"/>
        <w:lang w:val="vi" w:eastAsia="en-US" w:bidi="ar-SA"/>
      </w:rPr>
    </w:lvl>
    <w:lvl w:ilvl="5" w:tplc="BF98B236">
      <w:numFmt w:val="bullet"/>
      <w:lvlText w:val="•"/>
      <w:lvlJc w:val="left"/>
      <w:pPr>
        <w:ind w:left="4318" w:hanging="228"/>
      </w:pPr>
      <w:rPr>
        <w:rFonts w:hint="default"/>
        <w:lang w:val="vi" w:eastAsia="en-US" w:bidi="ar-SA"/>
      </w:rPr>
    </w:lvl>
    <w:lvl w:ilvl="6" w:tplc="42C86F0E">
      <w:numFmt w:val="bullet"/>
      <w:lvlText w:val="•"/>
      <w:lvlJc w:val="left"/>
      <w:pPr>
        <w:ind w:left="5162" w:hanging="228"/>
      </w:pPr>
      <w:rPr>
        <w:rFonts w:hint="default"/>
        <w:lang w:val="vi" w:eastAsia="en-US" w:bidi="ar-SA"/>
      </w:rPr>
    </w:lvl>
    <w:lvl w:ilvl="7" w:tplc="D576BF10">
      <w:numFmt w:val="bullet"/>
      <w:lvlText w:val="•"/>
      <w:lvlJc w:val="left"/>
      <w:pPr>
        <w:ind w:left="6005" w:hanging="228"/>
      </w:pPr>
      <w:rPr>
        <w:rFonts w:hint="default"/>
        <w:lang w:val="vi" w:eastAsia="en-US" w:bidi="ar-SA"/>
      </w:rPr>
    </w:lvl>
    <w:lvl w:ilvl="8" w:tplc="466029B8">
      <w:numFmt w:val="bullet"/>
      <w:lvlText w:val="•"/>
      <w:lvlJc w:val="left"/>
      <w:pPr>
        <w:ind w:left="6849" w:hanging="228"/>
      </w:pPr>
      <w:rPr>
        <w:rFonts w:hint="default"/>
        <w:lang w:val="vi" w:eastAsia="en-US" w:bidi="ar-SA"/>
      </w:rPr>
    </w:lvl>
  </w:abstractNum>
  <w:abstractNum w:abstractNumId="3" w15:restartNumberingAfterBreak="0">
    <w:nsid w:val="106473B5"/>
    <w:multiLevelType w:val="hybridMultilevel"/>
    <w:tmpl w:val="A27C100C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07502AD"/>
    <w:multiLevelType w:val="hybridMultilevel"/>
    <w:tmpl w:val="BC2C6816"/>
    <w:lvl w:ilvl="0" w:tplc="7FDEE33C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972312C">
      <w:numFmt w:val="bullet"/>
      <w:lvlText w:val="•"/>
      <w:lvlJc w:val="left"/>
      <w:pPr>
        <w:ind w:left="1141" w:hanging="212"/>
      </w:pPr>
      <w:rPr>
        <w:rFonts w:hint="default"/>
        <w:lang w:val="vi" w:eastAsia="en-US" w:bidi="ar-SA"/>
      </w:rPr>
    </w:lvl>
    <w:lvl w:ilvl="2" w:tplc="CEA2943E">
      <w:numFmt w:val="bullet"/>
      <w:lvlText w:val="•"/>
      <w:lvlJc w:val="left"/>
      <w:pPr>
        <w:ind w:left="1963" w:hanging="212"/>
      </w:pPr>
      <w:rPr>
        <w:rFonts w:hint="default"/>
        <w:lang w:val="vi" w:eastAsia="en-US" w:bidi="ar-SA"/>
      </w:rPr>
    </w:lvl>
    <w:lvl w:ilvl="3" w:tplc="803CDA90">
      <w:numFmt w:val="bullet"/>
      <w:lvlText w:val="•"/>
      <w:lvlJc w:val="left"/>
      <w:pPr>
        <w:ind w:left="2785" w:hanging="212"/>
      </w:pPr>
      <w:rPr>
        <w:rFonts w:hint="default"/>
        <w:lang w:val="vi" w:eastAsia="en-US" w:bidi="ar-SA"/>
      </w:rPr>
    </w:lvl>
    <w:lvl w:ilvl="4" w:tplc="415CFB56">
      <w:numFmt w:val="bullet"/>
      <w:lvlText w:val="•"/>
      <w:lvlJc w:val="left"/>
      <w:pPr>
        <w:ind w:left="3606" w:hanging="212"/>
      </w:pPr>
      <w:rPr>
        <w:rFonts w:hint="default"/>
        <w:lang w:val="vi" w:eastAsia="en-US" w:bidi="ar-SA"/>
      </w:rPr>
    </w:lvl>
    <w:lvl w:ilvl="5" w:tplc="D414AF86">
      <w:numFmt w:val="bullet"/>
      <w:lvlText w:val="•"/>
      <w:lvlJc w:val="left"/>
      <w:pPr>
        <w:ind w:left="4428" w:hanging="212"/>
      </w:pPr>
      <w:rPr>
        <w:rFonts w:hint="default"/>
        <w:lang w:val="vi" w:eastAsia="en-US" w:bidi="ar-SA"/>
      </w:rPr>
    </w:lvl>
    <w:lvl w:ilvl="6" w:tplc="381E637E">
      <w:numFmt w:val="bullet"/>
      <w:lvlText w:val="•"/>
      <w:lvlJc w:val="left"/>
      <w:pPr>
        <w:ind w:left="5250" w:hanging="212"/>
      </w:pPr>
      <w:rPr>
        <w:rFonts w:hint="default"/>
        <w:lang w:val="vi" w:eastAsia="en-US" w:bidi="ar-SA"/>
      </w:rPr>
    </w:lvl>
    <w:lvl w:ilvl="7" w:tplc="63E6C7A2">
      <w:numFmt w:val="bullet"/>
      <w:lvlText w:val="•"/>
      <w:lvlJc w:val="left"/>
      <w:pPr>
        <w:ind w:left="6071" w:hanging="212"/>
      </w:pPr>
      <w:rPr>
        <w:rFonts w:hint="default"/>
        <w:lang w:val="vi" w:eastAsia="en-US" w:bidi="ar-SA"/>
      </w:rPr>
    </w:lvl>
    <w:lvl w:ilvl="8" w:tplc="49E89EB6">
      <w:numFmt w:val="bullet"/>
      <w:lvlText w:val="•"/>
      <w:lvlJc w:val="left"/>
      <w:pPr>
        <w:ind w:left="6893" w:hanging="212"/>
      </w:pPr>
      <w:rPr>
        <w:rFonts w:hint="default"/>
        <w:lang w:val="vi" w:eastAsia="en-US" w:bidi="ar-SA"/>
      </w:rPr>
    </w:lvl>
  </w:abstractNum>
  <w:abstractNum w:abstractNumId="5" w15:restartNumberingAfterBreak="0">
    <w:nsid w:val="11FB72D3"/>
    <w:multiLevelType w:val="hybridMultilevel"/>
    <w:tmpl w:val="9D461816"/>
    <w:lvl w:ilvl="0" w:tplc="FE4AFF42">
      <w:start w:val="5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A2F"/>
    <w:multiLevelType w:val="hybridMultilevel"/>
    <w:tmpl w:val="446C7836"/>
    <w:lvl w:ilvl="0" w:tplc="5714358A">
      <w:start w:val="1"/>
      <w:numFmt w:val="lowerLetter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F26F5"/>
    <w:multiLevelType w:val="hybridMultilevel"/>
    <w:tmpl w:val="A27C100C"/>
    <w:lvl w:ilvl="0" w:tplc="BF3626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3F52939"/>
    <w:multiLevelType w:val="hybridMultilevel"/>
    <w:tmpl w:val="22F220E2"/>
    <w:lvl w:ilvl="0" w:tplc="2DFED1BE">
      <w:start w:val="1"/>
      <w:numFmt w:val="decimal"/>
      <w:lvlText w:val="Bài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1BAD"/>
    <w:multiLevelType w:val="hybridMultilevel"/>
    <w:tmpl w:val="EDC070A2"/>
    <w:lvl w:ilvl="0" w:tplc="60C6F810">
      <w:numFmt w:val="bullet"/>
      <w:lvlText w:val="–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03A671C">
      <w:numFmt w:val="bullet"/>
      <w:lvlText w:val="•"/>
      <w:lvlJc w:val="left"/>
      <w:pPr>
        <w:ind w:left="1141" w:hanging="205"/>
      </w:pPr>
      <w:rPr>
        <w:rFonts w:hint="default"/>
        <w:lang w:val="vi" w:eastAsia="en-US" w:bidi="ar-SA"/>
      </w:rPr>
    </w:lvl>
    <w:lvl w:ilvl="2" w:tplc="0A4A0970">
      <w:numFmt w:val="bullet"/>
      <w:lvlText w:val="•"/>
      <w:lvlJc w:val="left"/>
      <w:pPr>
        <w:ind w:left="1963" w:hanging="205"/>
      </w:pPr>
      <w:rPr>
        <w:rFonts w:hint="default"/>
        <w:lang w:val="vi" w:eastAsia="en-US" w:bidi="ar-SA"/>
      </w:rPr>
    </w:lvl>
    <w:lvl w:ilvl="3" w:tplc="51E2C08A">
      <w:numFmt w:val="bullet"/>
      <w:lvlText w:val="•"/>
      <w:lvlJc w:val="left"/>
      <w:pPr>
        <w:ind w:left="2785" w:hanging="205"/>
      </w:pPr>
      <w:rPr>
        <w:rFonts w:hint="default"/>
        <w:lang w:val="vi" w:eastAsia="en-US" w:bidi="ar-SA"/>
      </w:rPr>
    </w:lvl>
    <w:lvl w:ilvl="4" w:tplc="E6C80750">
      <w:numFmt w:val="bullet"/>
      <w:lvlText w:val="•"/>
      <w:lvlJc w:val="left"/>
      <w:pPr>
        <w:ind w:left="3606" w:hanging="205"/>
      </w:pPr>
      <w:rPr>
        <w:rFonts w:hint="default"/>
        <w:lang w:val="vi" w:eastAsia="en-US" w:bidi="ar-SA"/>
      </w:rPr>
    </w:lvl>
    <w:lvl w:ilvl="5" w:tplc="C0A8A076">
      <w:numFmt w:val="bullet"/>
      <w:lvlText w:val="•"/>
      <w:lvlJc w:val="left"/>
      <w:pPr>
        <w:ind w:left="4428" w:hanging="205"/>
      </w:pPr>
      <w:rPr>
        <w:rFonts w:hint="default"/>
        <w:lang w:val="vi" w:eastAsia="en-US" w:bidi="ar-SA"/>
      </w:rPr>
    </w:lvl>
    <w:lvl w:ilvl="6" w:tplc="4DECD42A">
      <w:numFmt w:val="bullet"/>
      <w:lvlText w:val="•"/>
      <w:lvlJc w:val="left"/>
      <w:pPr>
        <w:ind w:left="5250" w:hanging="205"/>
      </w:pPr>
      <w:rPr>
        <w:rFonts w:hint="default"/>
        <w:lang w:val="vi" w:eastAsia="en-US" w:bidi="ar-SA"/>
      </w:rPr>
    </w:lvl>
    <w:lvl w:ilvl="7" w:tplc="DEA62730">
      <w:numFmt w:val="bullet"/>
      <w:lvlText w:val="•"/>
      <w:lvlJc w:val="left"/>
      <w:pPr>
        <w:ind w:left="6071" w:hanging="205"/>
      </w:pPr>
      <w:rPr>
        <w:rFonts w:hint="default"/>
        <w:lang w:val="vi" w:eastAsia="en-US" w:bidi="ar-SA"/>
      </w:rPr>
    </w:lvl>
    <w:lvl w:ilvl="8" w:tplc="E3DE7854">
      <w:numFmt w:val="bullet"/>
      <w:lvlText w:val="•"/>
      <w:lvlJc w:val="left"/>
      <w:pPr>
        <w:ind w:left="6893" w:hanging="205"/>
      </w:pPr>
      <w:rPr>
        <w:rFonts w:hint="default"/>
        <w:lang w:val="vi" w:eastAsia="en-US" w:bidi="ar-SA"/>
      </w:rPr>
    </w:lvl>
  </w:abstractNum>
  <w:abstractNum w:abstractNumId="10" w15:restartNumberingAfterBreak="0">
    <w:nsid w:val="24DB0E3A"/>
    <w:multiLevelType w:val="hybridMultilevel"/>
    <w:tmpl w:val="4D40085E"/>
    <w:lvl w:ilvl="0" w:tplc="916A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32C67"/>
    <w:multiLevelType w:val="hybridMultilevel"/>
    <w:tmpl w:val="E834D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54247"/>
    <w:multiLevelType w:val="hybridMultilevel"/>
    <w:tmpl w:val="2FBE0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07178"/>
    <w:multiLevelType w:val="hybridMultilevel"/>
    <w:tmpl w:val="A7A03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2FA6"/>
    <w:multiLevelType w:val="hybridMultilevel"/>
    <w:tmpl w:val="DDD8321A"/>
    <w:lvl w:ilvl="0" w:tplc="709C9384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F04014"/>
    <w:multiLevelType w:val="hybridMultilevel"/>
    <w:tmpl w:val="32FA2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54462"/>
    <w:multiLevelType w:val="hybridMultilevel"/>
    <w:tmpl w:val="8BF48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C52C9"/>
    <w:multiLevelType w:val="hybridMultilevel"/>
    <w:tmpl w:val="18F23CC0"/>
    <w:lvl w:ilvl="0" w:tplc="581A55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774B"/>
    <w:multiLevelType w:val="hybridMultilevel"/>
    <w:tmpl w:val="B3B6DA3C"/>
    <w:lvl w:ilvl="0" w:tplc="D37A99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6DFE"/>
    <w:multiLevelType w:val="hybridMultilevel"/>
    <w:tmpl w:val="FF66956C"/>
    <w:lvl w:ilvl="0" w:tplc="FB28BF22">
      <w:start w:val="1"/>
      <w:numFmt w:val="decimal"/>
      <w:pStyle w:val="Heading2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6FBB"/>
    <w:multiLevelType w:val="hybridMultilevel"/>
    <w:tmpl w:val="A3F68106"/>
    <w:lvl w:ilvl="0" w:tplc="725461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91B06"/>
    <w:multiLevelType w:val="hybridMultilevel"/>
    <w:tmpl w:val="8B12B38A"/>
    <w:lvl w:ilvl="0" w:tplc="B672E2BA">
      <w:start w:val="1"/>
      <w:numFmt w:val="upperRoman"/>
      <w:lvlText w:val="%1)"/>
      <w:lvlJc w:val="left"/>
      <w:pPr>
        <w:ind w:left="1080" w:hanging="720"/>
      </w:pPr>
      <w:rPr>
        <w:rFonts w:eastAsia="MS Mincho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C1A03"/>
    <w:multiLevelType w:val="hybridMultilevel"/>
    <w:tmpl w:val="EE724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5C39"/>
    <w:multiLevelType w:val="hybridMultilevel"/>
    <w:tmpl w:val="8EB079FC"/>
    <w:lvl w:ilvl="0" w:tplc="20F25B4E">
      <w:numFmt w:val="bullet"/>
      <w:lvlText w:val="–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D42A162">
      <w:numFmt w:val="bullet"/>
      <w:lvlText w:val="•"/>
      <w:lvlJc w:val="left"/>
      <w:pPr>
        <w:ind w:left="943" w:hanging="209"/>
      </w:pPr>
      <w:rPr>
        <w:rFonts w:hint="default"/>
        <w:lang w:val="vi" w:eastAsia="en-US" w:bidi="ar-SA"/>
      </w:rPr>
    </w:lvl>
    <w:lvl w:ilvl="2" w:tplc="A9021AFC">
      <w:numFmt w:val="bullet"/>
      <w:lvlText w:val="•"/>
      <w:lvlJc w:val="left"/>
      <w:pPr>
        <w:ind w:left="1787" w:hanging="209"/>
      </w:pPr>
      <w:rPr>
        <w:rFonts w:hint="default"/>
        <w:lang w:val="vi" w:eastAsia="en-US" w:bidi="ar-SA"/>
      </w:rPr>
    </w:lvl>
    <w:lvl w:ilvl="3" w:tplc="907C5BBA">
      <w:numFmt w:val="bullet"/>
      <w:lvlText w:val="•"/>
      <w:lvlJc w:val="left"/>
      <w:pPr>
        <w:ind w:left="2631" w:hanging="209"/>
      </w:pPr>
      <w:rPr>
        <w:rFonts w:hint="default"/>
        <w:lang w:val="vi" w:eastAsia="en-US" w:bidi="ar-SA"/>
      </w:rPr>
    </w:lvl>
    <w:lvl w:ilvl="4" w:tplc="7874921E">
      <w:numFmt w:val="bullet"/>
      <w:lvlText w:val="•"/>
      <w:lvlJc w:val="left"/>
      <w:pPr>
        <w:ind w:left="3474" w:hanging="209"/>
      </w:pPr>
      <w:rPr>
        <w:rFonts w:hint="default"/>
        <w:lang w:val="vi" w:eastAsia="en-US" w:bidi="ar-SA"/>
      </w:rPr>
    </w:lvl>
    <w:lvl w:ilvl="5" w:tplc="EC0C4144">
      <w:numFmt w:val="bullet"/>
      <w:lvlText w:val="•"/>
      <w:lvlJc w:val="left"/>
      <w:pPr>
        <w:ind w:left="4318" w:hanging="209"/>
      </w:pPr>
      <w:rPr>
        <w:rFonts w:hint="default"/>
        <w:lang w:val="vi" w:eastAsia="en-US" w:bidi="ar-SA"/>
      </w:rPr>
    </w:lvl>
    <w:lvl w:ilvl="6" w:tplc="56C2AF72">
      <w:numFmt w:val="bullet"/>
      <w:lvlText w:val="•"/>
      <w:lvlJc w:val="left"/>
      <w:pPr>
        <w:ind w:left="5162" w:hanging="209"/>
      </w:pPr>
      <w:rPr>
        <w:rFonts w:hint="default"/>
        <w:lang w:val="vi" w:eastAsia="en-US" w:bidi="ar-SA"/>
      </w:rPr>
    </w:lvl>
    <w:lvl w:ilvl="7" w:tplc="310038DC">
      <w:numFmt w:val="bullet"/>
      <w:lvlText w:val="•"/>
      <w:lvlJc w:val="left"/>
      <w:pPr>
        <w:ind w:left="6005" w:hanging="209"/>
      </w:pPr>
      <w:rPr>
        <w:rFonts w:hint="default"/>
        <w:lang w:val="vi" w:eastAsia="en-US" w:bidi="ar-SA"/>
      </w:rPr>
    </w:lvl>
    <w:lvl w:ilvl="8" w:tplc="DA047682">
      <w:numFmt w:val="bullet"/>
      <w:lvlText w:val="•"/>
      <w:lvlJc w:val="left"/>
      <w:pPr>
        <w:ind w:left="6849" w:hanging="209"/>
      </w:pPr>
      <w:rPr>
        <w:rFonts w:hint="default"/>
        <w:lang w:val="vi" w:eastAsia="en-US" w:bidi="ar-SA"/>
      </w:rPr>
    </w:lvl>
  </w:abstractNum>
  <w:abstractNum w:abstractNumId="24" w15:restartNumberingAfterBreak="0">
    <w:nsid w:val="71162A17"/>
    <w:multiLevelType w:val="hybridMultilevel"/>
    <w:tmpl w:val="E66437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2270"/>
    <w:multiLevelType w:val="hybridMultilevel"/>
    <w:tmpl w:val="B0B81E86"/>
    <w:lvl w:ilvl="0" w:tplc="3DCC4210">
      <w:numFmt w:val="bullet"/>
      <w:lvlText w:val="–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F049180">
      <w:numFmt w:val="bullet"/>
      <w:lvlText w:val="•"/>
      <w:lvlJc w:val="left"/>
      <w:pPr>
        <w:ind w:left="943" w:hanging="262"/>
      </w:pPr>
      <w:rPr>
        <w:rFonts w:hint="default"/>
        <w:lang w:val="vi" w:eastAsia="en-US" w:bidi="ar-SA"/>
      </w:rPr>
    </w:lvl>
    <w:lvl w:ilvl="2" w:tplc="5F84A4A6">
      <w:numFmt w:val="bullet"/>
      <w:lvlText w:val="•"/>
      <w:lvlJc w:val="left"/>
      <w:pPr>
        <w:ind w:left="1787" w:hanging="262"/>
      </w:pPr>
      <w:rPr>
        <w:rFonts w:hint="default"/>
        <w:lang w:val="vi" w:eastAsia="en-US" w:bidi="ar-SA"/>
      </w:rPr>
    </w:lvl>
    <w:lvl w:ilvl="3" w:tplc="074C38EE">
      <w:numFmt w:val="bullet"/>
      <w:lvlText w:val="•"/>
      <w:lvlJc w:val="left"/>
      <w:pPr>
        <w:ind w:left="2631" w:hanging="262"/>
      </w:pPr>
      <w:rPr>
        <w:rFonts w:hint="default"/>
        <w:lang w:val="vi" w:eastAsia="en-US" w:bidi="ar-SA"/>
      </w:rPr>
    </w:lvl>
    <w:lvl w:ilvl="4" w:tplc="6492AE08">
      <w:numFmt w:val="bullet"/>
      <w:lvlText w:val="•"/>
      <w:lvlJc w:val="left"/>
      <w:pPr>
        <w:ind w:left="3474" w:hanging="262"/>
      </w:pPr>
      <w:rPr>
        <w:rFonts w:hint="default"/>
        <w:lang w:val="vi" w:eastAsia="en-US" w:bidi="ar-SA"/>
      </w:rPr>
    </w:lvl>
    <w:lvl w:ilvl="5" w:tplc="DE68C57A">
      <w:numFmt w:val="bullet"/>
      <w:lvlText w:val="•"/>
      <w:lvlJc w:val="left"/>
      <w:pPr>
        <w:ind w:left="4318" w:hanging="262"/>
      </w:pPr>
      <w:rPr>
        <w:rFonts w:hint="default"/>
        <w:lang w:val="vi" w:eastAsia="en-US" w:bidi="ar-SA"/>
      </w:rPr>
    </w:lvl>
    <w:lvl w:ilvl="6" w:tplc="71A41A1E">
      <w:numFmt w:val="bullet"/>
      <w:lvlText w:val="•"/>
      <w:lvlJc w:val="left"/>
      <w:pPr>
        <w:ind w:left="5162" w:hanging="262"/>
      </w:pPr>
      <w:rPr>
        <w:rFonts w:hint="default"/>
        <w:lang w:val="vi" w:eastAsia="en-US" w:bidi="ar-SA"/>
      </w:rPr>
    </w:lvl>
    <w:lvl w:ilvl="7" w:tplc="445CC972">
      <w:numFmt w:val="bullet"/>
      <w:lvlText w:val="•"/>
      <w:lvlJc w:val="left"/>
      <w:pPr>
        <w:ind w:left="6005" w:hanging="262"/>
      </w:pPr>
      <w:rPr>
        <w:rFonts w:hint="default"/>
        <w:lang w:val="vi" w:eastAsia="en-US" w:bidi="ar-SA"/>
      </w:rPr>
    </w:lvl>
    <w:lvl w:ilvl="8" w:tplc="A34E8F2C">
      <w:numFmt w:val="bullet"/>
      <w:lvlText w:val="•"/>
      <w:lvlJc w:val="left"/>
      <w:pPr>
        <w:ind w:left="6849" w:hanging="262"/>
      </w:pPr>
      <w:rPr>
        <w:rFonts w:hint="default"/>
        <w:lang w:val="vi" w:eastAsia="en-US" w:bidi="ar-SA"/>
      </w:rPr>
    </w:lvl>
  </w:abstractNum>
  <w:num w:numId="1" w16cid:durableId="1690833794">
    <w:abstractNumId w:val="20"/>
  </w:num>
  <w:num w:numId="2" w16cid:durableId="364598603">
    <w:abstractNumId w:val="9"/>
  </w:num>
  <w:num w:numId="3" w16cid:durableId="1217548862">
    <w:abstractNumId w:val="4"/>
  </w:num>
  <w:num w:numId="4" w16cid:durableId="1129513622">
    <w:abstractNumId w:val="25"/>
  </w:num>
  <w:num w:numId="5" w16cid:durableId="1295713459">
    <w:abstractNumId w:val="23"/>
  </w:num>
  <w:num w:numId="6" w16cid:durableId="211701282">
    <w:abstractNumId w:val="2"/>
  </w:num>
  <w:num w:numId="7" w16cid:durableId="9914362">
    <w:abstractNumId w:val="16"/>
  </w:num>
  <w:num w:numId="8" w16cid:durableId="899247297">
    <w:abstractNumId w:val="13"/>
  </w:num>
  <w:num w:numId="9" w16cid:durableId="373386689">
    <w:abstractNumId w:val="0"/>
  </w:num>
  <w:num w:numId="10" w16cid:durableId="164169443">
    <w:abstractNumId w:val="12"/>
  </w:num>
  <w:num w:numId="11" w16cid:durableId="690256936">
    <w:abstractNumId w:val="18"/>
  </w:num>
  <w:num w:numId="12" w16cid:durableId="1400666879">
    <w:abstractNumId w:val="11"/>
  </w:num>
  <w:num w:numId="13" w16cid:durableId="919675164">
    <w:abstractNumId w:val="19"/>
  </w:num>
  <w:num w:numId="14" w16cid:durableId="407727607">
    <w:abstractNumId w:val="5"/>
  </w:num>
  <w:num w:numId="15" w16cid:durableId="98917171">
    <w:abstractNumId w:val="8"/>
  </w:num>
  <w:num w:numId="16" w16cid:durableId="810440130">
    <w:abstractNumId w:val="22"/>
  </w:num>
  <w:num w:numId="17" w16cid:durableId="1463498040">
    <w:abstractNumId w:val="6"/>
  </w:num>
  <w:num w:numId="18" w16cid:durableId="632517098">
    <w:abstractNumId w:val="10"/>
  </w:num>
  <w:num w:numId="19" w16cid:durableId="246154439">
    <w:abstractNumId w:val="7"/>
  </w:num>
  <w:num w:numId="20" w16cid:durableId="2028749442">
    <w:abstractNumId w:val="15"/>
  </w:num>
  <w:num w:numId="21" w16cid:durableId="575750964">
    <w:abstractNumId w:val="24"/>
  </w:num>
  <w:num w:numId="22" w16cid:durableId="1547176257">
    <w:abstractNumId w:val="3"/>
  </w:num>
  <w:num w:numId="23" w16cid:durableId="1147356048">
    <w:abstractNumId w:val="14"/>
  </w:num>
  <w:num w:numId="24" w16cid:durableId="197819422">
    <w:abstractNumId w:val="1"/>
  </w:num>
  <w:num w:numId="25" w16cid:durableId="881475643">
    <w:abstractNumId w:val="21"/>
  </w:num>
  <w:num w:numId="26" w16cid:durableId="1582638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0A"/>
    <w:rsid w:val="00002411"/>
    <w:rsid w:val="00003385"/>
    <w:rsid w:val="0000372D"/>
    <w:rsid w:val="000149D0"/>
    <w:rsid w:val="000B1E69"/>
    <w:rsid w:val="000C4AB0"/>
    <w:rsid w:val="000C59CB"/>
    <w:rsid w:val="000E3A6A"/>
    <w:rsid w:val="000E57AC"/>
    <w:rsid w:val="000F0D10"/>
    <w:rsid w:val="00123259"/>
    <w:rsid w:val="001612D7"/>
    <w:rsid w:val="00186415"/>
    <w:rsid w:val="001A362B"/>
    <w:rsid w:val="001B1AE1"/>
    <w:rsid w:val="001C09FE"/>
    <w:rsid w:val="001C5086"/>
    <w:rsid w:val="00204728"/>
    <w:rsid w:val="00206A6C"/>
    <w:rsid w:val="00213F78"/>
    <w:rsid w:val="002372AB"/>
    <w:rsid w:val="00256C5E"/>
    <w:rsid w:val="00260FA0"/>
    <w:rsid w:val="00264F36"/>
    <w:rsid w:val="002863EE"/>
    <w:rsid w:val="002C200D"/>
    <w:rsid w:val="002C4C1A"/>
    <w:rsid w:val="0030624E"/>
    <w:rsid w:val="00306821"/>
    <w:rsid w:val="003655F7"/>
    <w:rsid w:val="00395425"/>
    <w:rsid w:val="003A1D81"/>
    <w:rsid w:val="003C0F06"/>
    <w:rsid w:val="003D6D77"/>
    <w:rsid w:val="003E72D8"/>
    <w:rsid w:val="003E7EB8"/>
    <w:rsid w:val="003F1E9F"/>
    <w:rsid w:val="003F575E"/>
    <w:rsid w:val="00411B59"/>
    <w:rsid w:val="00440595"/>
    <w:rsid w:val="00463281"/>
    <w:rsid w:val="004A0CFA"/>
    <w:rsid w:val="004A3B37"/>
    <w:rsid w:val="004B53A7"/>
    <w:rsid w:val="004B60AB"/>
    <w:rsid w:val="004F1A34"/>
    <w:rsid w:val="004F5ED3"/>
    <w:rsid w:val="00503AAC"/>
    <w:rsid w:val="00532CFD"/>
    <w:rsid w:val="00570433"/>
    <w:rsid w:val="00590FFA"/>
    <w:rsid w:val="00606098"/>
    <w:rsid w:val="006165CE"/>
    <w:rsid w:val="00682DC8"/>
    <w:rsid w:val="00694488"/>
    <w:rsid w:val="006A3376"/>
    <w:rsid w:val="006D7428"/>
    <w:rsid w:val="0070401C"/>
    <w:rsid w:val="00707CC4"/>
    <w:rsid w:val="00707E8E"/>
    <w:rsid w:val="00711178"/>
    <w:rsid w:val="0073190E"/>
    <w:rsid w:val="007454EF"/>
    <w:rsid w:val="00771189"/>
    <w:rsid w:val="00775B94"/>
    <w:rsid w:val="00811212"/>
    <w:rsid w:val="00811C1E"/>
    <w:rsid w:val="00826E2A"/>
    <w:rsid w:val="00830547"/>
    <w:rsid w:val="00845691"/>
    <w:rsid w:val="00874C2D"/>
    <w:rsid w:val="008768DB"/>
    <w:rsid w:val="00895CF8"/>
    <w:rsid w:val="008B4F5B"/>
    <w:rsid w:val="00924EE1"/>
    <w:rsid w:val="009368BF"/>
    <w:rsid w:val="00962F9F"/>
    <w:rsid w:val="0096580A"/>
    <w:rsid w:val="009B05E0"/>
    <w:rsid w:val="009D0B0A"/>
    <w:rsid w:val="009D4614"/>
    <w:rsid w:val="009F4D6B"/>
    <w:rsid w:val="00A03166"/>
    <w:rsid w:val="00A723B1"/>
    <w:rsid w:val="00A7667A"/>
    <w:rsid w:val="00B17CAB"/>
    <w:rsid w:val="00B221FD"/>
    <w:rsid w:val="00B62BE3"/>
    <w:rsid w:val="00B81030"/>
    <w:rsid w:val="00B93895"/>
    <w:rsid w:val="00BA5419"/>
    <w:rsid w:val="00BB08D5"/>
    <w:rsid w:val="00BB381D"/>
    <w:rsid w:val="00BC4DC0"/>
    <w:rsid w:val="00BE64DF"/>
    <w:rsid w:val="00BF6BF9"/>
    <w:rsid w:val="00C25EF3"/>
    <w:rsid w:val="00C30B5F"/>
    <w:rsid w:val="00C81FA0"/>
    <w:rsid w:val="00C901FE"/>
    <w:rsid w:val="00C94435"/>
    <w:rsid w:val="00CA1C9B"/>
    <w:rsid w:val="00CB1E1C"/>
    <w:rsid w:val="00CB4700"/>
    <w:rsid w:val="00D04C5E"/>
    <w:rsid w:val="00D10244"/>
    <w:rsid w:val="00D1346A"/>
    <w:rsid w:val="00D1611C"/>
    <w:rsid w:val="00D35D69"/>
    <w:rsid w:val="00D468B0"/>
    <w:rsid w:val="00D54CFB"/>
    <w:rsid w:val="00D61098"/>
    <w:rsid w:val="00D8712C"/>
    <w:rsid w:val="00D9304D"/>
    <w:rsid w:val="00DE652E"/>
    <w:rsid w:val="00E27730"/>
    <w:rsid w:val="00E369B8"/>
    <w:rsid w:val="00E909E0"/>
    <w:rsid w:val="00EB07A3"/>
    <w:rsid w:val="00EF409F"/>
    <w:rsid w:val="00EF4EA1"/>
    <w:rsid w:val="00F16E4B"/>
    <w:rsid w:val="00F56F66"/>
    <w:rsid w:val="00F70EAE"/>
    <w:rsid w:val="00F81650"/>
    <w:rsid w:val="00F91760"/>
    <w:rsid w:val="00FA2AD2"/>
    <w:rsid w:val="00FD6CB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9AA1"/>
  <w15:chartTrackingRefBased/>
  <w15:docId w15:val="{DD40C6B2-BEBE-40A0-A93A-C7050974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655F7"/>
    <w:pPr>
      <w:numPr>
        <w:numId w:val="13"/>
      </w:numPr>
      <w:tabs>
        <w:tab w:val="left" w:pos="992"/>
      </w:tabs>
      <w:spacing w:after="160" w:line="276" w:lineRule="auto"/>
      <w:outlineLvl w:val="1"/>
    </w:pPr>
    <w:rPr>
      <w:rFonts w:eastAsia="Calibri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E64D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BE64DF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E64D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55F7"/>
    <w:rPr>
      <w:rFonts w:eastAsia="Calibri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138" Type="http://schemas.openxmlformats.org/officeDocument/2006/relationships/image" Target="media/image59.wmf"/><Relationship Id="rId159" Type="http://schemas.openxmlformats.org/officeDocument/2006/relationships/image" Target="media/image67.wmf"/><Relationship Id="rId170" Type="http://schemas.openxmlformats.org/officeDocument/2006/relationships/image" Target="media/image72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4.wmf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76.wmf"/><Relationship Id="rId22" Type="http://schemas.openxmlformats.org/officeDocument/2006/relationships/image" Target="media/image8.png"/><Relationship Id="rId43" Type="http://schemas.openxmlformats.org/officeDocument/2006/relationships/image" Target="media/image18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0.wmf"/><Relationship Id="rId139" Type="http://schemas.openxmlformats.org/officeDocument/2006/relationships/oleObject" Target="embeddings/oleObject62.bin"/><Relationship Id="rId150" Type="http://schemas.openxmlformats.org/officeDocument/2006/relationships/oleObject" Target="embeddings/oleObject70.bin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85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image" Target="media/image45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8.bin"/><Relationship Id="rId6" Type="http://schemas.openxmlformats.org/officeDocument/2006/relationships/image" Target="media/image1.wmf"/><Relationship Id="rId23" Type="http://schemas.openxmlformats.org/officeDocument/2006/relationships/customXml" Target="ink/ink2.xml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7.bin"/><Relationship Id="rId65" Type="http://schemas.openxmlformats.org/officeDocument/2006/relationships/image" Target="media/image29.wmf"/><Relationship Id="rId130" Type="http://schemas.openxmlformats.org/officeDocument/2006/relationships/image" Target="media/image55.wmf"/><Relationship Id="rId151" Type="http://schemas.openxmlformats.org/officeDocument/2006/relationships/image" Target="media/image63.wmf"/><Relationship Id="rId172" Type="http://schemas.openxmlformats.org/officeDocument/2006/relationships/image" Target="media/image73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2.bin"/><Relationship Id="rId141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162" Type="http://schemas.openxmlformats.org/officeDocument/2006/relationships/image" Target="media/image68.wmf"/><Relationship Id="rId183" Type="http://schemas.openxmlformats.org/officeDocument/2006/relationships/oleObject" Target="embeddings/oleObject89.bin"/><Relationship Id="rId24" Type="http://schemas.openxmlformats.org/officeDocument/2006/relationships/image" Target="media/image9.e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58.wmf"/><Relationship Id="rId157" Type="http://schemas.openxmlformats.org/officeDocument/2006/relationships/image" Target="media/image6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86.wmf"/><Relationship Id="rId19" Type="http://schemas.openxmlformats.org/officeDocument/2006/relationships/oleObject" Target="embeddings/oleObject6.bin"/><Relationship Id="rId14" Type="http://schemas.openxmlformats.org/officeDocument/2006/relationships/customXml" Target="ink/ink1.xml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3.wmf"/><Relationship Id="rId147" Type="http://schemas.openxmlformats.org/officeDocument/2006/relationships/image" Target="media/image61.wmf"/><Relationship Id="rId168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37.bin"/><Relationship Id="rId98" Type="http://schemas.openxmlformats.org/officeDocument/2006/relationships/image" Target="media/image40.png"/><Relationship Id="rId121" Type="http://schemas.openxmlformats.org/officeDocument/2006/relationships/image" Target="media/image51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77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56.wmf"/><Relationship Id="rId153" Type="http://schemas.openxmlformats.org/officeDocument/2006/relationships/image" Target="media/image64.wmf"/><Relationship Id="rId174" Type="http://schemas.openxmlformats.org/officeDocument/2006/relationships/image" Target="media/image7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84.wmf"/><Relationship Id="rId15" Type="http://schemas.openxmlformats.org/officeDocument/2006/relationships/image" Target="media/image5.png"/><Relationship Id="rId36" Type="http://schemas.openxmlformats.org/officeDocument/2006/relationships/oleObject" Target="embeddings/oleObject13.bin"/><Relationship Id="rId57" Type="http://schemas.openxmlformats.org/officeDocument/2006/relationships/image" Target="media/image25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image" Target="media/image6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87.wmf"/><Relationship Id="rId215" Type="http://schemas.openxmlformats.org/officeDocument/2006/relationships/theme" Target="theme/theme1.xml"/><Relationship Id="rId26" Type="http://schemas.openxmlformats.org/officeDocument/2006/relationships/oleObject" Target="embeddings/oleObject8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image" Target="media/image37.png"/><Relationship Id="rId112" Type="http://schemas.openxmlformats.org/officeDocument/2006/relationships/image" Target="media/image47.wmf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3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7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78.wmf"/><Relationship Id="rId211" Type="http://schemas.openxmlformats.org/officeDocument/2006/relationships/oleObject" Target="embeddings/oleObject106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48.bin"/><Relationship Id="rId134" Type="http://schemas.openxmlformats.org/officeDocument/2006/relationships/image" Target="media/image57.wmf"/><Relationship Id="rId80" Type="http://schemas.openxmlformats.org/officeDocument/2006/relationships/image" Target="media/image36.emf"/><Relationship Id="rId155" Type="http://schemas.openxmlformats.org/officeDocument/2006/relationships/image" Target="media/image65.wmf"/><Relationship Id="rId176" Type="http://schemas.openxmlformats.org/officeDocument/2006/relationships/image" Target="media/image75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3.bin"/><Relationship Id="rId124" Type="http://schemas.openxmlformats.org/officeDocument/2006/relationships/image" Target="media/image52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36.bin"/><Relationship Id="rId145" Type="http://schemas.openxmlformats.org/officeDocument/2006/relationships/image" Target="media/image60.wmf"/><Relationship Id="rId166" Type="http://schemas.openxmlformats.org/officeDocument/2006/relationships/image" Target="media/image70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8" Type="http://schemas.openxmlformats.org/officeDocument/2006/relationships/oleObject" Target="embeddings/oleObject9.bin"/><Relationship Id="rId49" Type="http://schemas.openxmlformats.org/officeDocument/2006/relationships/image" Target="media/image21.wmf"/><Relationship Id="rId114" Type="http://schemas.openxmlformats.org/officeDocument/2006/relationships/image" Target="media/image48.wmf"/><Relationship Id="rId60" Type="http://schemas.openxmlformats.org/officeDocument/2006/relationships/oleObject" Target="embeddings/oleObject25.bin"/><Relationship Id="rId81" Type="http://schemas.openxmlformats.org/officeDocument/2006/relationships/customXml" Target="ink/ink3.xml"/><Relationship Id="rId135" Type="http://schemas.openxmlformats.org/officeDocument/2006/relationships/oleObject" Target="embeddings/oleObject60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image" Target="media/image81.wmf"/><Relationship Id="rId202" Type="http://schemas.openxmlformats.org/officeDocument/2006/relationships/image" Target="media/image83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79.wmf"/><Relationship Id="rId71" Type="http://schemas.openxmlformats.org/officeDocument/2006/relationships/image" Target="media/image32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5:45:02.48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6:01:51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28 640,'0'0'946,"18"-2"-670,-16 2-120,3 4-718,-5-2-550</inkml:trace>
  <inkml:trace contextRef="#ctx0" brushRef="#br0" timeOffset="1768.41">10 0 144,'0'0'1708,"0"31"-685,-7-16-1598,4-13-1501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22:58:35.5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  <inkml:trace contextRef="#ctx0" brushRef="#br0" timeOffset="1050.93">0 1 24575</inkml:trace>
</inkml:ink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4F49-E7F9-49A3-A880-F82ADE36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Tran Duc</dc:creator>
  <cp:keywords/>
  <dc:description/>
  <cp:lastModifiedBy>Tuấn Nguyễn Thế</cp:lastModifiedBy>
  <cp:revision>10</cp:revision>
  <cp:lastPrinted>2022-10-23T16:00:00Z</cp:lastPrinted>
  <dcterms:created xsi:type="dcterms:W3CDTF">2022-11-05T23:54:00Z</dcterms:created>
  <dcterms:modified xsi:type="dcterms:W3CDTF">2022-11-08T02:01:00Z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088982bed46ee88349476c4b4b39c520becf29f227dee8779ae6a9452bfafc5b</vt:lpwstr>
  </property>
</Properties>
</file>